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8CDA0" w14:textId="3A4FC736" w:rsidR="0054697E" w:rsidRDefault="00FB70A0" w:rsidP="00433A9B">
      <w:pPr>
        <w:pStyle w:val="Ttulo1"/>
        <w:rPr>
          <w:lang w:eastAsia="es-ES"/>
        </w:rPr>
      </w:pPr>
      <w:r w:rsidRPr="00BA3913">
        <w:rPr>
          <w:noProof/>
          <w:lang w:val="es-CL" w:eastAsia="es-CL"/>
        </w:rPr>
        <w:drawing>
          <wp:anchor distT="0" distB="0" distL="114300" distR="114300" simplePos="0" relativeHeight="251660288" behindDoc="1" locked="0" layoutInCell="1" allowOverlap="1" wp14:anchorId="6E568493" wp14:editId="219A4453">
            <wp:simplePos x="0" y="0"/>
            <wp:positionH relativeFrom="margin">
              <wp:align>center</wp:align>
            </wp:positionH>
            <wp:positionV relativeFrom="paragraph">
              <wp:posOffset>-168275</wp:posOffset>
            </wp:positionV>
            <wp:extent cx="914400" cy="739775"/>
            <wp:effectExtent l="0" t="0" r="0" b="3175"/>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CD442" w14:textId="77777777" w:rsidR="00FB70A0" w:rsidRDefault="00FB70A0" w:rsidP="000467A4">
      <w:pPr>
        <w:pBdr>
          <w:bottom w:val="single" w:sz="12" w:space="0" w:color="auto"/>
        </w:pBdr>
        <w:jc w:val="center"/>
        <w:rPr>
          <w:rFonts w:ascii="Century Gothic" w:hAnsi="Century Gothic"/>
          <w:sz w:val="18"/>
          <w:szCs w:val="18"/>
          <w:lang w:val="es-ES_tradnl"/>
        </w:rPr>
      </w:pPr>
    </w:p>
    <w:p w14:paraId="16AB12F7" w14:textId="77777777" w:rsidR="00FB70A0" w:rsidRDefault="00FB70A0" w:rsidP="000467A4">
      <w:pPr>
        <w:pBdr>
          <w:bottom w:val="single" w:sz="12" w:space="0" w:color="auto"/>
        </w:pBdr>
        <w:jc w:val="center"/>
        <w:rPr>
          <w:rFonts w:ascii="Century Gothic" w:hAnsi="Century Gothic"/>
          <w:sz w:val="18"/>
          <w:szCs w:val="18"/>
          <w:lang w:val="es-ES_tradnl"/>
        </w:rPr>
      </w:pPr>
    </w:p>
    <w:p w14:paraId="213AAE95" w14:textId="2827B72D" w:rsidR="000467A4" w:rsidRPr="00181847" w:rsidRDefault="000467A4" w:rsidP="000467A4">
      <w:pPr>
        <w:pBdr>
          <w:bottom w:val="single" w:sz="12" w:space="0" w:color="auto"/>
        </w:pBdr>
        <w:jc w:val="center"/>
        <w:rPr>
          <w:rFonts w:ascii="Century Gothic" w:hAnsi="Century Gothic"/>
          <w:sz w:val="18"/>
          <w:szCs w:val="18"/>
          <w:lang w:val="es-ES_tradnl"/>
        </w:rPr>
      </w:pPr>
      <w:r w:rsidRPr="00181847">
        <w:rPr>
          <w:rFonts w:ascii="Century Gothic" w:hAnsi="Century Gothic"/>
          <w:sz w:val="18"/>
          <w:szCs w:val="18"/>
          <w:lang w:val="es-ES_tradnl"/>
        </w:rPr>
        <w:t xml:space="preserve">Colegio Nuestro Tiempo - R.B.D.: 14.507-6 </w:t>
      </w:r>
    </w:p>
    <w:p w14:paraId="4BE5D0DE" w14:textId="77777777" w:rsidR="004777A8" w:rsidRDefault="000467A4" w:rsidP="00FB70A0">
      <w:pPr>
        <w:pBdr>
          <w:bottom w:val="single" w:sz="12" w:space="0" w:color="auto"/>
        </w:pBdr>
        <w:jc w:val="center"/>
        <w:rPr>
          <w:rFonts w:ascii="Century Gothic" w:hAnsi="Century Gothic"/>
          <w:sz w:val="18"/>
          <w:szCs w:val="18"/>
          <w:lang w:val="es-ES_tradnl"/>
        </w:rPr>
      </w:pPr>
      <w:r w:rsidRPr="00181847">
        <w:rPr>
          <w:rFonts w:ascii="Century Gothic" w:hAnsi="Century Gothic"/>
          <w:sz w:val="18"/>
          <w:szCs w:val="18"/>
          <w:lang w:val="es-ES_tradnl"/>
        </w:rPr>
        <w:t>Profesora</w:t>
      </w:r>
      <w:r>
        <w:rPr>
          <w:rFonts w:ascii="Century Gothic" w:hAnsi="Century Gothic"/>
          <w:sz w:val="18"/>
          <w:szCs w:val="18"/>
          <w:lang w:val="es-ES_tradnl"/>
        </w:rPr>
        <w:t>s</w:t>
      </w:r>
      <w:r w:rsidRPr="00181847">
        <w:rPr>
          <w:rFonts w:ascii="Century Gothic" w:hAnsi="Century Gothic"/>
          <w:sz w:val="18"/>
          <w:szCs w:val="18"/>
          <w:lang w:val="es-ES_tradnl"/>
        </w:rPr>
        <w:t xml:space="preserve">: Claudia Moyano Bianchi </w:t>
      </w:r>
      <w:hyperlink r:id="rId7" w:history="1">
        <w:r w:rsidRPr="003E4339">
          <w:rPr>
            <w:rStyle w:val="Hipervnculo"/>
            <w:rFonts w:ascii="Century Gothic" w:hAnsi="Century Gothic"/>
            <w:sz w:val="18"/>
            <w:szCs w:val="18"/>
            <w:lang w:val="es-ES_tradnl"/>
          </w:rPr>
          <w:t>claudia.moyano@nuestrotiempo.cl</w:t>
        </w:r>
      </w:hyperlink>
      <w:r>
        <w:rPr>
          <w:rFonts w:ascii="Century Gothic" w:hAnsi="Century Gothic"/>
          <w:sz w:val="18"/>
          <w:szCs w:val="18"/>
          <w:lang w:val="es-ES_tradnl"/>
        </w:rPr>
        <w:t xml:space="preserve"> </w:t>
      </w:r>
    </w:p>
    <w:p w14:paraId="6A94B9BF" w14:textId="5B5694C6" w:rsidR="000467A4" w:rsidRDefault="004777A8" w:rsidP="00FB70A0">
      <w:pPr>
        <w:pBdr>
          <w:bottom w:val="single" w:sz="12" w:space="0" w:color="auto"/>
        </w:pBdr>
        <w:jc w:val="center"/>
        <w:rPr>
          <w:rFonts w:ascii="Century Gothic" w:hAnsi="Century Gothic"/>
          <w:sz w:val="18"/>
          <w:szCs w:val="18"/>
          <w:lang w:val="es-ES_tradnl"/>
        </w:rPr>
      </w:pPr>
      <w:r>
        <w:rPr>
          <w:rFonts w:ascii="Century Gothic" w:hAnsi="Century Gothic"/>
          <w:sz w:val="18"/>
          <w:szCs w:val="18"/>
          <w:lang w:val="es-ES_tradnl"/>
        </w:rPr>
        <w:t xml:space="preserve">Cristóbal Baeza Chacón </w:t>
      </w:r>
      <w:hyperlink r:id="rId8" w:history="1">
        <w:r w:rsidR="00770156" w:rsidRPr="0054133D">
          <w:rPr>
            <w:rStyle w:val="Hipervnculo"/>
            <w:rFonts w:ascii="Century Gothic" w:hAnsi="Century Gothic"/>
            <w:sz w:val="18"/>
            <w:szCs w:val="18"/>
            <w:lang w:val="es-ES_tradnl"/>
          </w:rPr>
          <w:t>cirstobal.baeza@nuestrotiempo.cl</w:t>
        </w:r>
      </w:hyperlink>
      <w:r w:rsidR="00770156">
        <w:rPr>
          <w:rFonts w:ascii="Century Gothic" w:hAnsi="Century Gothic"/>
          <w:sz w:val="18"/>
          <w:szCs w:val="18"/>
          <w:lang w:val="es-ES_tradnl"/>
        </w:rPr>
        <w:t xml:space="preserve"> </w:t>
      </w:r>
      <w:hyperlink r:id="rId9" w:history="1"/>
    </w:p>
    <w:p w14:paraId="66A6CC7F" w14:textId="47DCAF01" w:rsidR="000467A4" w:rsidRPr="00181847" w:rsidRDefault="000467A4" w:rsidP="000467A4">
      <w:pPr>
        <w:pBdr>
          <w:bottom w:val="single" w:sz="12" w:space="0" w:color="auto"/>
        </w:pBdr>
        <w:jc w:val="center"/>
        <w:rPr>
          <w:rFonts w:ascii="Century Gothic" w:hAnsi="Century Gothic"/>
          <w:sz w:val="18"/>
          <w:szCs w:val="18"/>
          <w:lang w:val="es-ES_tradnl"/>
        </w:rPr>
      </w:pPr>
      <w:r>
        <w:rPr>
          <w:rFonts w:ascii="Century Gothic" w:hAnsi="Century Gothic"/>
          <w:sz w:val="18"/>
          <w:szCs w:val="18"/>
          <w:lang w:val="es-ES_tradnl"/>
        </w:rPr>
        <w:t xml:space="preserve">Educadora Diferencial: </w:t>
      </w:r>
      <w:r w:rsidR="00770156">
        <w:rPr>
          <w:rFonts w:ascii="Century Gothic" w:hAnsi="Century Gothic"/>
          <w:sz w:val="18"/>
          <w:szCs w:val="18"/>
          <w:lang w:val="es-ES_tradnl"/>
        </w:rPr>
        <w:t xml:space="preserve">Vania Maltrain Caro </w:t>
      </w:r>
      <w:hyperlink r:id="rId10" w:history="1">
        <w:r w:rsidR="00770156" w:rsidRPr="0054133D">
          <w:rPr>
            <w:rStyle w:val="Hipervnculo"/>
            <w:rFonts w:ascii="Century Gothic" w:hAnsi="Century Gothic"/>
            <w:sz w:val="18"/>
            <w:szCs w:val="18"/>
            <w:lang w:val="es-ES_tradnl"/>
          </w:rPr>
          <w:t>vania.maltrain@nuestrotiempo.cl</w:t>
        </w:r>
      </w:hyperlink>
      <w:r w:rsidR="00770156">
        <w:rPr>
          <w:rFonts w:ascii="Century Gothic" w:hAnsi="Century Gothic"/>
          <w:sz w:val="18"/>
          <w:szCs w:val="18"/>
          <w:lang w:val="es-ES_tradnl"/>
        </w:rPr>
        <w:t xml:space="preserve"> </w:t>
      </w:r>
      <w:r>
        <w:rPr>
          <w:rFonts w:ascii="Century Gothic" w:hAnsi="Century Gothic"/>
          <w:sz w:val="18"/>
          <w:szCs w:val="18"/>
          <w:lang w:val="es-ES_tradnl"/>
        </w:rPr>
        <w:t xml:space="preserve"> </w:t>
      </w:r>
    </w:p>
    <w:p w14:paraId="2800047F" w14:textId="7C154E84" w:rsidR="000467A4" w:rsidRPr="00BA3913" w:rsidRDefault="000467A4" w:rsidP="000467A4">
      <w:pPr>
        <w:spacing w:line="360" w:lineRule="auto"/>
        <w:rPr>
          <w:rFonts w:ascii="Century Gothic" w:hAnsi="Century Gothic"/>
          <w:sz w:val="22"/>
          <w:szCs w:val="22"/>
          <w:lang w:eastAsia="es-ES"/>
        </w:rPr>
      </w:pPr>
      <w:r w:rsidRPr="00BA3913">
        <w:rPr>
          <w:rFonts w:ascii="Century Gothic" w:hAnsi="Century Gothic"/>
          <w:b/>
          <w:noProof/>
          <w:sz w:val="22"/>
          <w:szCs w:val="22"/>
          <w:lang w:val="es-CL" w:eastAsia="es-CL"/>
        </w:rPr>
        <mc:AlternateContent>
          <mc:Choice Requires="wps">
            <w:drawing>
              <wp:anchor distT="0" distB="0" distL="114300" distR="114300" simplePos="0" relativeHeight="251659264" behindDoc="0" locked="0" layoutInCell="1" allowOverlap="1" wp14:anchorId="0828F17E" wp14:editId="7264EDA7">
                <wp:simplePos x="0" y="0"/>
                <wp:positionH relativeFrom="column">
                  <wp:posOffset>964096</wp:posOffset>
                </wp:positionH>
                <wp:positionV relativeFrom="paragraph">
                  <wp:posOffset>12921</wp:posOffset>
                </wp:positionV>
                <wp:extent cx="4991100" cy="1113182"/>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113182"/>
                        </a:xfrm>
                        <a:prstGeom prst="rect">
                          <a:avLst/>
                        </a:prstGeom>
                        <a:solidFill>
                          <a:srgbClr val="FFFFFF"/>
                        </a:solidFill>
                        <a:ln>
                          <a:noFill/>
                        </a:ln>
                        <a:effectLst/>
                        <a:extLst>
                          <a:ext uri="{91240B29-F687-4F45-9708-019B960494DF}">
                            <a14:hiddenLine xmlns:a14="http://schemas.microsoft.com/office/drawing/2010/main" w="12700">
                              <a:solidFill>
                                <a:srgbClr val="666666"/>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7B4DD39D" w14:textId="2E11D8AB" w:rsidR="00787577" w:rsidRDefault="00787577" w:rsidP="000467A4">
                            <w:pPr>
                              <w:jc w:val="center"/>
                              <w:rPr>
                                <w:rFonts w:ascii="Century Gothic" w:hAnsi="Century Gothic"/>
                                <w:b/>
                                <w:sz w:val="24"/>
                                <w:szCs w:val="24"/>
                                <w:lang w:val="es-CL"/>
                              </w:rPr>
                            </w:pPr>
                            <w:r>
                              <w:rPr>
                                <w:rFonts w:ascii="Century Gothic" w:hAnsi="Century Gothic"/>
                                <w:b/>
                                <w:sz w:val="24"/>
                                <w:szCs w:val="24"/>
                                <w:lang w:val="es-CL"/>
                              </w:rPr>
                              <w:t>Guía Articulada</w:t>
                            </w:r>
                          </w:p>
                          <w:p w14:paraId="25C52C71" w14:textId="38C511EF" w:rsidR="000467A4" w:rsidRPr="00181847" w:rsidRDefault="000467A4" w:rsidP="000467A4">
                            <w:pPr>
                              <w:jc w:val="center"/>
                              <w:rPr>
                                <w:rFonts w:ascii="Century Gothic" w:hAnsi="Century Gothic"/>
                                <w:b/>
                                <w:sz w:val="24"/>
                                <w:szCs w:val="24"/>
                                <w:lang w:val="es-CL"/>
                              </w:rPr>
                            </w:pPr>
                            <w:r w:rsidRPr="00181847">
                              <w:rPr>
                                <w:rFonts w:ascii="Century Gothic" w:hAnsi="Century Gothic"/>
                                <w:b/>
                                <w:sz w:val="24"/>
                                <w:szCs w:val="24"/>
                                <w:lang w:val="es-CL"/>
                              </w:rPr>
                              <w:t>Matemáticas y Tecnología</w:t>
                            </w:r>
                          </w:p>
                          <w:p w14:paraId="1846B156" w14:textId="59440462" w:rsidR="000467A4" w:rsidRPr="00181847" w:rsidRDefault="007B3AD7" w:rsidP="000467A4">
                            <w:pPr>
                              <w:jc w:val="center"/>
                              <w:rPr>
                                <w:rFonts w:ascii="Century Gothic" w:hAnsi="Century Gothic"/>
                                <w:b/>
                                <w:sz w:val="24"/>
                                <w:szCs w:val="24"/>
                                <w:lang w:val="es-CL"/>
                              </w:rPr>
                            </w:pPr>
                            <w:r>
                              <w:rPr>
                                <w:rFonts w:ascii="Century Gothic" w:hAnsi="Century Gothic"/>
                                <w:b/>
                                <w:sz w:val="24"/>
                                <w:szCs w:val="24"/>
                                <w:lang w:val="es-CL"/>
                              </w:rPr>
                              <w:t>8</w:t>
                            </w:r>
                            <w:r w:rsidR="000467A4">
                              <w:rPr>
                                <w:rFonts w:ascii="Century Gothic" w:hAnsi="Century Gothic"/>
                                <w:b/>
                                <w:sz w:val="24"/>
                                <w:szCs w:val="24"/>
                                <w:lang w:val="es-CL"/>
                              </w:rPr>
                              <w:t>°</w:t>
                            </w:r>
                            <w:r w:rsidR="000467A4" w:rsidRPr="00181847">
                              <w:rPr>
                                <w:rFonts w:ascii="Century Gothic" w:hAnsi="Century Gothic"/>
                                <w:b/>
                                <w:sz w:val="24"/>
                                <w:szCs w:val="24"/>
                                <w:lang w:val="es-CL"/>
                              </w:rPr>
                              <w:t xml:space="preserve"> Básico</w:t>
                            </w:r>
                          </w:p>
                          <w:p w14:paraId="6B0DF240" w14:textId="2B8100B3" w:rsidR="000467A4" w:rsidRDefault="000467A4" w:rsidP="000467A4">
                            <w:pPr>
                              <w:jc w:val="center"/>
                              <w:rPr>
                                <w:rFonts w:ascii="Century Gothic" w:hAnsi="Century Gothic"/>
                                <w:b/>
                                <w:sz w:val="24"/>
                                <w:szCs w:val="24"/>
                                <w:lang w:val="es-CL"/>
                              </w:rPr>
                            </w:pPr>
                            <w:r w:rsidRPr="00181847">
                              <w:rPr>
                                <w:rFonts w:ascii="Century Gothic" w:hAnsi="Century Gothic"/>
                                <w:b/>
                                <w:sz w:val="24"/>
                                <w:szCs w:val="24"/>
                                <w:lang w:val="es-CL"/>
                              </w:rPr>
                              <w:t>Semana</w:t>
                            </w:r>
                            <w:r w:rsidR="00DC0233">
                              <w:rPr>
                                <w:rFonts w:ascii="Century Gothic" w:hAnsi="Century Gothic"/>
                                <w:b/>
                                <w:sz w:val="24"/>
                                <w:szCs w:val="24"/>
                                <w:lang w:val="es-CL"/>
                              </w:rPr>
                              <w:t xml:space="preserve"> </w:t>
                            </w:r>
                            <w:r w:rsidR="00435FD6">
                              <w:rPr>
                                <w:rFonts w:ascii="Century Gothic" w:hAnsi="Century Gothic"/>
                                <w:b/>
                                <w:sz w:val="24"/>
                                <w:szCs w:val="24"/>
                                <w:lang w:val="es-CL"/>
                              </w:rPr>
                              <w:t>N° 14</w:t>
                            </w:r>
                            <w:r w:rsidR="00DC0233">
                              <w:rPr>
                                <w:rFonts w:ascii="Century Gothic" w:hAnsi="Century Gothic"/>
                                <w:b/>
                                <w:sz w:val="24"/>
                                <w:szCs w:val="24"/>
                                <w:lang w:val="es-CL"/>
                              </w:rPr>
                              <w:t xml:space="preserve"> y </w:t>
                            </w:r>
                            <w:r w:rsidR="00435FD6">
                              <w:rPr>
                                <w:rFonts w:ascii="Century Gothic" w:hAnsi="Century Gothic"/>
                                <w:b/>
                                <w:sz w:val="24"/>
                                <w:szCs w:val="24"/>
                                <w:lang w:val="es-CL"/>
                              </w:rPr>
                              <w:t>N° 15</w:t>
                            </w:r>
                          </w:p>
                          <w:p w14:paraId="56CC7B99" w14:textId="29594140" w:rsidR="00787577" w:rsidRPr="00181847" w:rsidRDefault="00435FD6" w:rsidP="000467A4">
                            <w:pPr>
                              <w:jc w:val="center"/>
                              <w:rPr>
                                <w:rFonts w:ascii="Century Gothic" w:hAnsi="Century Gothic"/>
                                <w:b/>
                                <w:sz w:val="24"/>
                                <w:szCs w:val="24"/>
                                <w:lang w:val="es-CL"/>
                              </w:rPr>
                            </w:pPr>
                            <w:r>
                              <w:rPr>
                                <w:rFonts w:ascii="Century Gothic" w:hAnsi="Century Gothic"/>
                                <w:b/>
                                <w:sz w:val="24"/>
                                <w:szCs w:val="24"/>
                                <w:lang w:val="es-CL"/>
                              </w:rPr>
                              <w:t>31 de mayo al 11 de junio</w:t>
                            </w:r>
                            <w:r w:rsidR="00770156">
                              <w:rPr>
                                <w:rFonts w:ascii="Century Gothic" w:hAnsi="Century Gothic"/>
                                <w:b/>
                                <w:sz w:val="24"/>
                                <w:szCs w:val="24"/>
                                <w:lang w:val="es-CL"/>
                              </w:rPr>
                              <w:t xml:space="preserve"> 202</w:t>
                            </w:r>
                            <w:r w:rsidR="00787577">
                              <w:rPr>
                                <w:rFonts w:ascii="Century Gothic" w:hAnsi="Century Gothic"/>
                                <w:b/>
                                <w:sz w:val="24"/>
                                <w:szCs w:val="24"/>
                                <w:lang w:val="es-CL"/>
                              </w:rPr>
                              <w:t>1</w:t>
                            </w:r>
                          </w:p>
                          <w:p w14:paraId="1113826E" w14:textId="77777777" w:rsidR="000467A4" w:rsidRPr="008743EA" w:rsidRDefault="000467A4" w:rsidP="000467A4">
                            <w:pPr>
                              <w:jc w:val="center"/>
                              <w:rPr>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28F17E" id="Rectángulo 1" o:spid="_x0000_s1026" style="position:absolute;margin-left:75.9pt;margin-top:1pt;width:393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" stroked="f" strokecolor="#666" strokeweight="1pt">
                <v:shadow color="#7f7f7f" opacity=".5" offset="1pt"/>
                <v:textbox>
                  <w:txbxContent>
                    <w:p w14:paraId="7B4DD39D" w14:textId="2E11D8AB" w:rsidR="00787577" w:rsidRDefault="00787577" w:rsidP="000467A4">
                      <w:pPr>
                        <w:jc w:val="center"/>
                        <w:rPr>
                          <w:rFonts w:ascii="Century Gothic" w:hAnsi="Century Gothic"/>
                          <w:b/>
                          <w:sz w:val="24"/>
                          <w:szCs w:val="24"/>
                          <w:lang w:val="es-CL"/>
                        </w:rPr>
                      </w:pPr>
                      <w:r>
                        <w:rPr>
                          <w:rFonts w:ascii="Century Gothic" w:hAnsi="Century Gothic"/>
                          <w:b/>
                          <w:sz w:val="24"/>
                          <w:szCs w:val="24"/>
                          <w:lang w:val="es-CL"/>
                        </w:rPr>
                        <w:t>Guía Articulada</w:t>
                      </w:r>
                    </w:p>
                    <w:p w14:paraId="25C52C71" w14:textId="38C511EF" w:rsidR="000467A4" w:rsidRPr="00181847" w:rsidRDefault="000467A4" w:rsidP="000467A4">
                      <w:pPr>
                        <w:jc w:val="center"/>
                        <w:rPr>
                          <w:rFonts w:ascii="Century Gothic" w:hAnsi="Century Gothic"/>
                          <w:b/>
                          <w:sz w:val="24"/>
                          <w:szCs w:val="24"/>
                          <w:lang w:val="es-CL"/>
                        </w:rPr>
                      </w:pPr>
                      <w:r w:rsidRPr="00181847">
                        <w:rPr>
                          <w:rFonts w:ascii="Century Gothic" w:hAnsi="Century Gothic"/>
                          <w:b/>
                          <w:sz w:val="24"/>
                          <w:szCs w:val="24"/>
                          <w:lang w:val="es-CL"/>
                        </w:rPr>
                        <w:t>Matemáticas y Tecnología</w:t>
                      </w:r>
                    </w:p>
                    <w:p w14:paraId="1846B156" w14:textId="59440462" w:rsidR="000467A4" w:rsidRPr="00181847" w:rsidRDefault="007B3AD7" w:rsidP="000467A4">
                      <w:pPr>
                        <w:jc w:val="center"/>
                        <w:rPr>
                          <w:rFonts w:ascii="Century Gothic" w:hAnsi="Century Gothic"/>
                          <w:b/>
                          <w:sz w:val="24"/>
                          <w:szCs w:val="24"/>
                          <w:lang w:val="es-CL"/>
                        </w:rPr>
                      </w:pPr>
                      <w:r>
                        <w:rPr>
                          <w:rFonts w:ascii="Century Gothic" w:hAnsi="Century Gothic"/>
                          <w:b/>
                          <w:sz w:val="24"/>
                          <w:szCs w:val="24"/>
                          <w:lang w:val="es-CL"/>
                        </w:rPr>
                        <w:t>8</w:t>
                      </w:r>
                      <w:r w:rsidR="000467A4">
                        <w:rPr>
                          <w:rFonts w:ascii="Century Gothic" w:hAnsi="Century Gothic"/>
                          <w:b/>
                          <w:sz w:val="24"/>
                          <w:szCs w:val="24"/>
                          <w:lang w:val="es-CL"/>
                        </w:rPr>
                        <w:t>°</w:t>
                      </w:r>
                      <w:r w:rsidR="000467A4" w:rsidRPr="00181847">
                        <w:rPr>
                          <w:rFonts w:ascii="Century Gothic" w:hAnsi="Century Gothic"/>
                          <w:b/>
                          <w:sz w:val="24"/>
                          <w:szCs w:val="24"/>
                          <w:lang w:val="es-CL"/>
                        </w:rPr>
                        <w:t xml:space="preserve"> Básico</w:t>
                      </w:r>
                    </w:p>
                    <w:p w14:paraId="6B0DF240" w14:textId="2B8100B3" w:rsidR="000467A4" w:rsidRDefault="000467A4" w:rsidP="000467A4">
                      <w:pPr>
                        <w:jc w:val="center"/>
                        <w:rPr>
                          <w:rFonts w:ascii="Century Gothic" w:hAnsi="Century Gothic"/>
                          <w:b/>
                          <w:sz w:val="24"/>
                          <w:szCs w:val="24"/>
                          <w:lang w:val="es-CL"/>
                        </w:rPr>
                      </w:pPr>
                      <w:r w:rsidRPr="00181847">
                        <w:rPr>
                          <w:rFonts w:ascii="Century Gothic" w:hAnsi="Century Gothic"/>
                          <w:b/>
                          <w:sz w:val="24"/>
                          <w:szCs w:val="24"/>
                          <w:lang w:val="es-CL"/>
                        </w:rPr>
                        <w:t>Semana</w:t>
                      </w:r>
                      <w:r w:rsidR="00DC0233">
                        <w:rPr>
                          <w:rFonts w:ascii="Century Gothic" w:hAnsi="Century Gothic"/>
                          <w:b/>
                          <w:sz w:val="24"/>
                          <w:szCs w:val="24"/>
                          <w:lang w:val="es-CL"/>
                        </w:rPr>
                        <w:t xml:space="preserve"> </w:t>
                      </w:r>
                      <w:r w:rsidR="00435FD6">
                        <w:rPr>
                          <w:rFonts w:ascii="Century Gothic" w:hAnsi="Century Gothic"/>
                          <w:b/>
                          <w:sz w:val="24"/>
                          <w:szCs w:val="24"/>
                          <w:lang w:val="es-CL"/>
                        </w:rPr>
                        <w:t>N° 14</w:t>
                      </w:r>
                      <w:r w:rsidR="00DC0233">
                        <w:rPr>
                          <w:rFonts w:ascii="Century Gothic" w:hAnsi="Century Gothic"/>
                          <w:b/>
                          <w:sz w:val="24"/>
                          <w:szCs w:val="24"/>
                          <w:lang w:val="es-CL"/>
                        </w:rPr>
                        <w:t xml:space="preserve"> y </w:t>
                      </w:r>
                      <w:r w:rsidR="00435FD6">
                        <w:rPr>
                          <w:rFonts w:ascii="Century Gothic" w:hAnsi="Century Gothic"/>
                          <w:b/>
                          <w:sz w:val="24"/>
                          <w:szCs w:val="24"/>
                          <w:lang w:val="es-CL"/>
                        </w:rPr>
                        <w:t>N° 15</w:t>
                      </w:r>
                    </w:p>
                    <w:p w14:paraId="56CC7B99" w14:textId="29594140" w:rsidR="00787577" w:rsidRPr="00181847" w:rsidRDefault="00435FD6" w:rsidP="000467A4">
                      <w:pPr>
                        <w:jc w:val="center"/>
                        <w:rPr>
                          <w:rFonts w:ascii="Century Gothic" w:hAnsi="Century Gothic"/>
                          <w:b/>
                          <w:sz w:val="24"/>
                          <w:szCs w:val="24"/>
                          <w:lang w:val="es-CL"/>
                        </w:rPr>
                      </w:pPr>
                      <w:r>
                        <w:rPr>
                          <w:rFonts w:ascii="Century Gothic" w:hAnsi="Century Gothic"/>
                          <w:b/>
                          <w:sz w:val="24"/>
                          <w:szCs w:val="24"/>
                          <w:lang w:val="es-CL"/>
                        </w:rPr>
                        <w:t>31 de mayo al 11 de junio</w:t>
                      </w:r>
                      <w:r w:rsidR="00770156">
                        <w:rPr>
                          <w:rFonts w:ascii="Century Gothic" w:hAnsi="Century Gothic"/>
                          <w:b/>
                          <w:sz w:val="24"/>
                          <w:szCs w:val="24"/>
                          <w:lang w:val="es-CL"/>
                        </w:rPr>
                        <w:t xml:space="preserve"> 202</w:t>
                      </w:r>
                      <w:r w:rsidR="00787577">
                        <w:rPr>
                          <w:rFonts w:ascii="Century Gothic" w:hAnsi="Century Gothic"/>
                          <w:b/>
                          <w:sz w:val="24"/>
                          <w:szCs w:val="24"/>
                          <w:lang w:val="es-CL"/>
                        </w:rPr>
                        <w:t>1</w:t>
                      </w:r>
                    </w:p>
                    <w:p w14:paraId="1113826E" w14:textId="77777777" w:rsidR="000467A4" w:rsidRPr="008743EA" w:rsidRDefault="000467A4" w:rsidP="000467A4">
                      <w:pPr>
                        <w:jc w:val="center"/>
                        <w:rPr>
                          <w:lang w:val="es-CL"/>
                        </w:rPr>
                      </w:pPr>
                    </w:p>
                  </w:txbxContent>
                </v:textbox>
              </v:rect>
            </w:pict>
          </mc:Fallback>
        </mc:AlternateContent>
      </w:r>
    </w:p>
    <w:p w14:paraId="23B9463E" w14:textId="77777777" w:rsidR="000467A4" w:rsidRPr="00BA3913" w:rsidRDefault="000467A4" w:rsidP="000467A4">
      <w:pPr>
        <w:spacing w:line="360" w:lineRule="auto"/>
        <w:rPr>
          <w:rFonts w:ascii="Century Gothic" w:hAnsi="Century Gothic"/>
          <w:sz w:val="22"/>
          <w:szCs w:val="22"/>
          <w:lang w:eastAsia="es-ES"/>
        </w:rPr>
      </w:pPr>
    </w:p>
    <w:p w14:paraId="15C884A7" w14:textId="77777777" w:rsidR="000467A4" w:rsidRPr="00BA3913" w:rsidRDefault="000467A4" w:rsidP="000467A4">
      <w:pPr>
        <w:spacing w:line="360" w:lineRule="auto"/>
        <w:rPr>
          <w:rFonts w:ascii="Century Gothic" w:hAnsi="Century Gothic"/>
          <w:sz w:val="22"/>
          <w:szCs w:val="22"/>
          <w:lang w:eastAsia="es-ES"/>
        </w:rPr>
      </w:pPr>
    </w:p>
    <w:p w14:paraId="43EB81D4" w14:textId="77777777" w:rsidR="00787577" w:rsidRDefault="00787577" w:rsidP="000467A4">
      <w:pPr>
        <w:spacing w:line="360" w:lineRule="auto"/>
        <w:jc w:val="center"/>
        <w:rPr>
          <w:rFonts w:ascii="Century Gothic" w:hAnsi="Century Gothic"/>
          <w:sz w:val="22"/>
          <w:szCs w:val="22"/>
          <w:lang w:eastAsia="es-ES"/>
        </w:rPr>
      </w:pPr>
    </w:p>
    <w:p w14:paraId="0A58799B" w14:textId="77777777" w:rsidR="00787577" w:rsidRDefault="00787577" w:rsidP="000467A4">
      <w:pPr>
        <w:spacing w:line="360" w:lineRule="auto"/>
        <w:jc w:val="center"/>
        <w:rPr>
          <w:rFonts w:ascii="Century Gothic" w:hAnsi="Century Gothic"/>
          <w:sz w:val="22"/>
          <w:szCs w:val="22"/>
          <w:lang w:eastAsia="es-ES"/>
        </w:rPr>
      </w:pPr>
    </w:p>
    <w:p w14:paraId="4895C320" w14:textId="3CE07796" w:rsidR="000467A4" w:rsidRPr="007B3AD7" w:rsidRDefault="000467A4" w:rsidP="000467A4">
      <w:pPr>
        <w:spacing w:line="360" w:lineRule="auto"/>
        <w:jc w:val="center"/>
        <w:rPr>
          <w:rFonts w:ascii="Century Gothic" w:hAnsi="Century Gothic"/>
          <w:sz w:val="22"/>
          <w:szCs w:val="22"/>
          <w:lang w:eastAsia="es-ES"/>
        </w:rPr>
      </w:pPr>
      <w:r w:rsidRPr="00BA3913">
        <w:rPr>
          <w:rFonts w:ascii="Century Gothic" w:hAnsi="Century Gothic"/>
          <w:sz w:val="22"/>
          <w:szCs w:val="22"/>
          <w:lang w:eastAsia="es-ES"/>
        </w:rPr>
        <w:t>Alumno</w:t>
      </w:r>
      <w:r>
        <w:rPr>
          <w:rFonts w:ascii="Century Gothic" w:hAnsi="Century Gothic"/>
          <w:sz w:val="22"/>
          <w:szCs w:val="22"/>
          <w:lang w:eastAsia="es-ES"/>
        </w:rPr>
        <w:t>/a</w:t>
      </w:r>
      <w:r w:rsidRPr="00BA3913">
        <w:rPr>
          <w:rFonts w:ascii="Century Gothic" w:hAnsi="Century Gothic"/>
          <w:sz w:val="22"/>
          <w:szCs w:val="22"/>
          <w:lang w:eastAsia="es-ES"/>
        </w:rPr>
        <w:t xml:space="preserve">: </w:t>
      </w:r>
      <w:r w:rsidRPr="007B3AD7">
        <w:rPr>
          <w:rFonts w:ascii="Century Gothic" w:hAnsi="Century Gothic"/>
          <w:sz w:val="22"/>
          <w:szCs w:val="22"/>
          <w:lang w:eastAsia="es-ES"/>
        </w:rPr>
        <w:t>____________________________________________________________ Fecha: ________________</w:t>
      </w: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9094"/>
      </w:tblGrid>
      <w:tr w:rsidR="000467A4" w:rsidRPr="007B3AD7" w14:paraId="2AA3ED3A" w14:textId="77777777" w:rsidTr="007F2F02">
        <w:trPr>
          <w:trHeight w:val="699"/>
        </w:trPr>
        <w:tc>
          <w:tcPr>
            <w:tcW w:w="1546" w:type="dxa"/>
            <w:shd w:val="clear" w:color="auto" w:fill="auto"/>
            <w:vAlign w:val="center"/>
          </w:tcPr>
          <w:p w14:paraId="346B6EE7" w14:textId="77777777" w:rsidR="000467A4" w:rsidRPr="007B3AD7" w:rsidRDefault="000467A4" w:rsidP="00BF2DCA">
            <w:pPr>
              <w:shd w:val="clear" w:color="auto" w:fill="FFFFFF"/>
              <w:ind w:right="181"/>
              <w:jc w:val="center"/>
              <w:rPr>
                <w:rFonts w:ascii="Century Gothic" w:hAnsi="Century Gothic" w:cs="Tahoma"/>
                <w:b/>
                <w:color w:val="000000"/>
                <w:sz w:val="22"/>
                <w:szCs w:val="22"/>
                <w:lang w:eastAsia="es-ES"/>
              </w:rPr>
            </w:pPr>
            <w:r w:rsidRPr="007B3AD7">
              <w:rPr>
                <w:rFonts w:ascii="Century Gothic" w:hAnsi="Century Gothic" w:cs="Tahoma"/>
                <w:b/>
                <w:color w:val="000000"/>
                <w:sz w:val="22"/>
                <w:szCs w:val="22"/>
                <w:lang w:eastAsia="es-ES"/>
              </w:rPr>
              <w:t>OBJETIVO</w:t>
            </w:r>
          </w:p>
          <w:p w14:paraId="188A6A50" w14:textId="77777777" w:rsidR="000467A4" w:rsidRPr="007B3AD7" w:rsidRDefault="000467A4" w:rsidP="00BF2DCA">
            <w:pPr>
              <w:shd w:val="clear" w:color="auto" w:fill="FFFFFF"/>
              <w:ind w:right="181"/>
              <w:jc w:val="center"/>
              <w:rPr>
                <w:rFonts w:ascii="Century Gothic" w:hAnsi="Century Gothic" w:cs="Tahoma"/>
                <w:b/>
                <w:color w:val="000000"/>
                <w:sz w:val="22"/>
                <w:szCs w:val="22"/>
                <w:lang w:eastAsia="es-ES"/>
              </w:rPr>
            </w:pPr>
            <w:r w:rsidRPr="007B3AD7">
              <w:rPr>
                <w:rFonts w:ascii="Century Gothic" w:hAnsi="Century Gothic" w:cs="Tahoma"/>
                <w:b/>
                <w:color w:val="000000"/>
                <w:sz w:val="22"/>
                <w:szCs w:val="22"/>
                <w:lang w:eastAsia="es-ES"/>
              </w:rPr>
              <w:t>Matemáticas</w:t>
            </w:r>
          </w:p>
        </w:tc>
        <w:tc>
          <w:tcPr>
            <w:tcW w:w="9094" w:type="dxa"/>
            <w:shd w:val="clear" w:color="auto" w:fill="auto"/>
          </w:tcPr>
          <w:p w14:paraId="56EC2CBE" w14:textId="77777777" w:rsidR="00AC39CD" w:rsidRPr="008145DC" w:rsidRDefault="00DF7303" w:rsidP="007B3AD7">
            <w:pPr>
              <w:pStyle w:val="Prrafodelista"/>
              <w:numPr>
                <w:ilvl w:val="0"/>
                <w:numId w:val="1"/>
              </w:numPr>
              <w:rPr>
                <w:rFonts w:ascii="Century Gothic" w:hAnsi="Century Gothic" w:cs="Verdana"/>
                <w:lang w:val="es-CL" w:eastAsia="es-CL"/>
              </w:rPr>
            </w:pPr>
            <w:r w:rsidRPr="008145DC">
              <w:rPr>
                <w:rFonts w:ascii="Century Gothic" w:hAnsi="Century Gothic" w:cs="Arial"/>
              </w:rPr>
              <w:t>Utilizar las operaciones de multiplicación y división con los números racionales en el contexto de la resolución de problemas: Representándolos en la recta numérica. Involucrando diferentes conjuntos numéricos (fracciones, decimales y números enteros).</w:t>
            </w:r>
          </w:p>
          <w:p w14:paraId="111D431A" w14:textId="290C4628" w:rsidR="00DF7303" w:rsidRPr="008145DC" w:rsidRDefault="00DF7303" w:rsidP="005876E4">
            <w:pPr>
              <w:pStyle w:val="Prrafodelista"/>
              <w:rPr>
                <w:rFonts w:ascii="Century Gothic" w:hAnsi="Century Gothic" w:cs="Verdana"/>
                <w:lang w:val="es-CL" w:eastAsia="es-CL"/>
              </w:rPr>
            </w:pPr>
          </w:p>
        </w:tc>
      </w:tr>
      <w:tr w:rsidR="004777A8" w:rsidRPr="007B3AD7" w14:paraId="38A068CA" w14:textId="77777777" w:rsidTr="007F2F02">
        <w:trPr>
          <w:trHeight w:val="699"/>
        </w:trPr>
        <w:tc>
          <w:tcPr>
            <w:tcW w:w="1546" w:type="dxa"/>
            <w:shd w:val="clear" w:color="auto" w:fill="auto"/>
            <w:vAlign w:val="center"/>
          </w:tcPr>
          <w:p w14:paraId="0FDEEC84" w14:textId="77777777" w:rsidR="004777A8" w:rsidRDefault="004777A8" w:rsidP="00BF2DCA">
            <w:pPr>
              <w:shd w:val="clear" w:color="auto" w:fill="FFFFFF"/>
              <w:ind w:right="181"/>
              <w:jc w:val="center"/>
              <w:rPr>
                <w:rFonts w:ascii="Century Gothic" w:hAnsi="Century Gothic" w:cs="Tahoma"/>
                <w:b/>
                <w:color w:val="000000"/>
                <w:sz w:val="22"/>
                <w:szCs w:val="22"/>
                <w:lang w:eastAsia="es-ES"/>
              </w:rPr>
            </w:pPr>
            <w:r>
              <w:rPr>
                <w:rFonts w:ascii="Century Gothic" w:hAnsi="Century Gothic" w:cs="Tahoma"/>
                <w:b/>
                <w:color w:val="000000"/>
                <w:sz w:val="22"/>
                <w:szCs w:val="22"/>
                <w:lang w:eastAsia="es-ES"/>
              </w:rPr>
              <w:t xml:space="preserve">OBJETIVO </w:t>
            </w:r>
          </w:p>
          <w:p w14:paraId="0E2194A0" w14:textId="64654339" w:rsidR="004777A8" w:rsidRPr="007B3AD7" w:rsidRDefault="004777A8" w:rsidP="00BF2DCA">
            <w:pPr>
              <w:shd w:val="clear" w:color="auto" w:fill="FFFFFF"/>
              <w:ind w:right="181"/>
              <w:jc w:val="center"/>
              <w:rPr>
                <w:rFonts w:ascii="Century Gothic" w:hAnsi="Century Gothic" w:cs="Tahoma"/>
                <w:b/>
                <w:color w:val="000000"/>
                <w:sz w:val="22"/>
                <w:szCs w:val="22"/>
                <w:lang w:eastAsia="es-ES"/>
              </w:rPr>
            </w:pPr>
            <w:r>
              <w:rPr>
                <w:rFonts w:ascii="Century Gothic" w:hAnsi="Century Gothic" w:cs="Tahoma"/>
                <w:b/>
                <w:color w:val="000000"/>
                <w:sz w:val="22"/>
                <w:szCs w:val="22"/>
                <w:lang w:eastAsia="es-ES"/>
              </w:rPr>
              <w:t>Tecnología</w:t>
            </w:r>
          </w:p>
        </w:tc>
        <w:tc>
          <w:tcPr>
            <w:tcW w:w="9094" w:type="dxa"/>
            <w:shd w:val="clear" w:color="auto" w:fill="auto"/>
          </w:tcPr>
          <w:p w14:paraId="394F774C" w14:textId="490F989B" w:rsidR="004777A8" w:rsidRPr="008145DC" w:rsidRDefault="008145DC" w:rsidP="004777A8">
            <w:pPr>
              <w:pStyle w:val="Prrafodelista"/>
              <w:numPr>
                <w:ilvl w:val="0"/>
                <w:numId w:val="1"/>
              </w:numPr>
              <w:rPr>
                <w:rFonts w:ascii="Century Gothic" w:hAnsi="Century Gothic" w:cs="Verdana"/>
                <w:lang w:val="es-CL" w:eastAsia="es-CL"/>
              </w:rPr>
            </w:pPr>
            <w:r w:rsidRPr="008145DC">
              <w:rPr>
                <w:rFonts w:ascii="Century Gothic" w:hAnsi="Century Gothic" w:cs="Verdana"/>
                <w:lang w:val="es-CL" w:eastAsia="es-CL"/>
              </w:rPr>
              <w:t>Detectar problemas y necesidades de las personas o de la comunidad y proponer soluciones que impacten de manera positiva en la sociedad</w:t>
            </w:r>
            <w:r>
              <w:rPr>
                <w:rFonts w:ascii="Century Gothic" w:hAnsi="Century Gothic" w:cs="Verdana"/>
                <w:lang w:val="es-CL" w:eastAsia="es-CL"/>
              </w:rPr>
              <w:t>.</w:t>
            </w:r>
          </w:p>
        </w:tc>
      </w:tr>
    </w:tbl>
    <w:p w14:paraId="0A97B909" w14:textId="77777777" w:rsidR="000467A4" w:rsidRPr="00811FE5" w:rsidRDefault="000467A4" w:rsidP="000467A4">
      <w:pPr>
        <w:tabs>
          <w:tab w:val="left" w:pos="360"/>
        </w:tabs>
        <w:rPr>
          <w:rFonts w:ascii="Century Gothic" w:hAnsi="Century Gothic"/>
          <w:b/>
        </w:rPr>
      </w:pPr>
    </w:p>
    <w:p w14:paraId="79A2439E" w14:textId="00288F01" w:rsidR="000467A4" w:rsidRPr="00774BCC" w:rsidRDefault="00E40E8A" w:rsidP="00774BCC">
      <w:pPr>
        <w:tabs>
          <w:tab w:val="left" w:pos="360"/>
        </w:tabs>
        <w:jc w:val="center"/>
        <w:rPr>
          <w:rFonts w:ascii="Century Gothic" w:hAnsi="Century Gothic"/>
          <w:b/>
          <w:color w:val="70AD47" w:themeColor="accent6"/>
          <w:sz w:val="24"/>
          <w:szCs w:val="24"/>
        </w:rPr>
      </w:pPr>
      <w:r w:rsidRPr="00774BCC">
        <w:rPr>
          <w:rFonts w:ascii="Century Gothic" w:hAnsi="Century Gothic"/>
          <w:b/>
          <w:color w:val="70AD47" w:themeColor="accent6"/>
          <w:sz w:val="24"/>
          <w:szCs w:val="24"/>
        </w:rPr>
        <w:t>Recuerda que también puedes revisar material subido a classroom</w:t>
      </w:r>
    </w:p>
    <w:p w14:paraId="45E2B8FD" w14:textId="25DF995A" w:rsidR="00E40E8A" w:rsidRDefault="00E40E8A" w:rsidP="000467A4">
      <w:pPr>
        <w:tabs>
          <w:tab w:val="left" w:pos="360"/>
        </w:tabs>
        <w:rPr>
          <w:rFonts w:ascii="Century Gothic" w:hAnsi="Century Gothic"/>
          <w:b/>
        </w:rPr>
      </w:pPr>
    </w:p>
    <w:p w14:paraId="0E0AEA90" w14:textId="4544E4C5" w:rsidR="00E40E8A" w:rsidRDefault="00AC39CD" w:rsidP="00AC39CD">
      <w:pPr>
        <w:tabs>
          <w:tab w:val="left" w:pos="360"/>
        </w:tabs>
        <w:jc w:val="center"/>
        <w:rPr>
          <w:rFonts w:ascii="Century Gothic" w:hAnsi="Century Gothic"/>
          <w:b/>
          <w:color w:val="FF0000"/>
          <w:sz w:val="28"/>
        </w:rPr>
      </w:pPr>
      <w:r w:rsidRPr="00AC39CD">
        <w:rPr>
          <w:rFonts w:ascii="Century Gothic" w:hAnsi="Century Gothic"/>
          <w:b/>
          <w:color w:val="FF0000"/>
          <w:sz w:val="28"/>
        </w:rPr>
        <w:t>UNIDAD NÚMERO 1</w:t>
      </w:r>
    </w:p>
    <w:p w14:paraId="2FBCF265" w14:textId="77777777" w:rsidR="00AC39CD" w:rsidRPr="00C434F1" w:rsidRDefault="00AC39CD" w:rsidP="00AC39CD">
      <w:pPr>
        <w:tabs>
          <w:tab w:val="left" w:pos="360"/>
        </w:tabs>
        <w:jc w:val="center"/>
        <w:rPr>
          <w:rFonts w:ascii="Century Gothic" w:hAnsi="Century Gothic"/>
          <w:b/>
          <w:sz w:val="28"/>
        </w:rPr>
      </w:pPr>
    </w:p>
    <w:p w14:paraId="53BA47C9" w14:textId="60B88938" w:rsidR="003D1D15" w:rsidRPr="00DF7303" w:rsidRDefault="00B75B90" w:rsidP="00770156">
      <w:pPr>
        <w:pStyle w:val="Ttulo2"/>
        <w:jc w:val="center"/>
        <w:rPr>
          <w:rFonts w:ascii="Arial" w:hAnsi="Arial" w:cs="Arial"/>
          <w:b/>
          <w:bCs/>
          <w:color w:val="auto"/>
          <w:sz w:val="28"/>
        </w:rPr>
      </w:pPr>
      <w:r w:rsidRPr="00DF7303">
        <w:rPr>
          <w:rFonts w:ascii="Arial" w:hAnsi="Arial" w:cs="Arial"/>
          <w:b/>
          <w:bCs/>
          <w:color w:val="auto"/>
          <w:sz w:val="28"/>
        </w:rPr>
        <w:t xml:space="preserve">Números </w:t>
      </w:r>
      <w:r w:rsidR="00DF7303" w:rsidRPr="00DF7303">
        <w:rPr>
          <w:rFonts w:ascii="Arial" w:hAnsi="Arial" w:cs="Arial"/>
          <w:b/>
          <w:bCs/>
          <w:color w:val="auto"/>
          <w:sz w:val="28"/>
        </w:rPr>
        <w:t>Racionales</w:t>
      </w:r>
    </w:p>
    <w:p w14:paraId="4734F154" w14:textId="77777777" w:rsidR="002D3401" w:rsidRPr="002D3401" w:rsidRDefault="002D3401" w:rsidP="002D3401"/>
    <w:p w14:paraId="763BCB55" w14:textId="7D1EAB82" w:rsidR="00EA73E0" w:rsidRDefault="00EA73E0" w:rsidP="00DF7303">
      <w:pPr>
        <w:pStyle w:val="Textoindependiente"/>
        <w:ind w:left="284" w:hanging="284"/>
        <w:rPr>
          <w:rFonts w:ascii="Arial" w:hAnsi="Arial" w:cs="Arial"/>
          <w:b/>
          <w:sz w:val="24"/>
        </w:rPr>
      </w:pPr>
    </w:p>
    <w:p w14:paraId="2C41F826" w14:textId="3F4E3666" w:rsidR="00DF7303" w:rsidRDefault="008145DC" w:rsidP="00DF7303">
      <w:pPr>
        <w:pStyle w:val="Textoindependiente"/>
        <w:ind w:left="284" w:hanging="284"/>
        <w:jc w:val="center"/>
        <w:rPr>
          <w:rFonts w:ascii="Arial" w:hAnsi="Arial" w:cs="Arial"/>
          <w:b/>
          <w:sz w:val="24"/>
        </w:rPr>
      </w:pPr>
      <w:r>
        <w:rPr>
          <w:noProof/>
          <w:lang w:val="es-CL" w:eastAsia="es-CL"/>
        </w:rPr>
        <mc:AlternateContent>
          <mc:Choice Requires="wpi">
            <w:drawing>
              <wp:anchor distT="0" distB="0" distL="114300" distR="114300" simplePos="0" relativeHeight="251661312" behindDoc="0" locked="0" layoutInCell="1" allowOverlap="1" wp14:anchorId="3689AB3E" wp14:editId="1EF3CB04">
                <wp:simplePos x="0" y="0"/>
                <wp:positionH relativeFrom="column">
                  <wp:posOffset>4787890</wp:posOffset>
                </wp:positionH>
                <wp:positionV relativeFrom="paragraph">
                  <wp:posOffset>353730</wp:posOffset>
                </wp:positionV>
                <wp:extent cx="655560" cy="306360"/>
                <wp:effectExtent l="95250" t="95250" r="144780" b="132080"/>
                <wp:wrapNone/>
                <wp:docPr id="4" name="Entrada de lápiz 4"/>
                <wp:cNvGraphicFramePr/>
                <a:graphic xmlns:a="http://schemas.openxmlformats.org/drawingml/2006/main">
                  <a:graphicData uri="http://schemas.microsoft.com/office/word/2010/wordprocessingInk">
                    <w14:contentPart bwMode="auto" r:id="rId11">
                      <w14:nvContentPartPr>
                        <w14:cNvContentPartPr/>
                      </w14:nvContentPartPr>
                      <w14:xfrm>
                        <a:off x="0" y="0"/>
                        <a:ext cx="655560" cy="306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84BC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4" o:spid="_x0000_s1026" type="#_x0000_t75" style="position:absolute;margin-left:372.05pt;margin-top:22.9pt;width:61.5pt;height:3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">
                <v:imagedata r:id="rId12" o:title=""/>
              </v:shape>
            </w:pict>
          </mc:Fallback>
        </mc:AlternateContent>
      </w:r>
      <w:r w:rsidR="00DF7303">
        <w:rPr>
          <w:noProof/>
          <w:lang w:val="es-CL" w:eastAsia="es-CL"/>
        </w:rPr>
        <w:drawing>
          <wp:inline distT="0" distB="0" distL="0" distR="0" wp14:anchorId="48A6C91E" wp14:editId="62BF61D1">
            <wp:extent cx="4212772" cy="2562860"/>
            <wp:effectExtent l="38100" t="38100" r="35560" b="46990"/>
            <wp:docPr id="15" name="Imagen 15" descr="Calaméo - Numeros racion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méo - Numeros racionales"/>
                    <pic:cNvPicPr>
                      <a:picLocks noChangeAspect="1" noChangeArrowheads="1"/>
                    </pic:cNvPicPr>
                  </pic:nvPicPr>
                  <pic:blipFill rotWithShape="1">
                    <a:blip r:embed="rId13">
                      <a:extLst>
                        <a:ext uri="{28A0092B-C50C-407E-A947-70E740481C1C}">
                          <a14:useLocalDpi xmlns:a14="http://schemas.microsoft.com/office/drawing/2010/main" val="0"/>
                        </a:ext>
                      </a:extLst>
                    </a:blip>
                    <a:srcRect l="18096" t="49947" r="20458" b="212"/>
                    <a:stretch/>
                  </pic:blipFill>
                  <pic:spPr bwMode="auto">
                    <a:xfrm>
                      <a:off x="0" y="0"/>
                      <a:ext cx="4213965" cy="2563586"/>
                    </a:xfrm>
                    <a:prstGeom prst="rect">
                      <a:avLst/>
                    </a:prstGeom>
                    <a:noFill/>
                    <a:ln w="28575">
                      <a:solidFill>
                        <a:schemeClr val="accent1"/>
                      </a:solidFill>
                    </a:ln>
                    <a:extLst>
                      <a:ext uri="{53640926-AAD7-44D8-BBD7-CCE9431645EC}">
                        <a14:shadowObscured xmlns:a14="http://schemas.microsoft.com/office/drawing/2010/main"/>
                      </a:ext>
                    </a:extLst>
                  </pic:spPr>
                </pic:pic>
              </a:graphicData>
            </a:graphic>
          </wp:inline>
        </w:drawing>
      </w:r>
    </w:p>
    <w:p w14:paraId="48049F3B" w14:textId="765E4FAB" w:rsidR="00435FD6" w:rsidRDefault="00435FD6" w:rsidP="008373AA">
      <w:pPr>
        <w:pStyle w:val="Textoindependiente"/>
        <w:ind w:left="284" w:hanging="284"/>
        <w:jc w:val="center"/>
        <w:rPr>
          <w:rFonts w:ascii="Arial" w:hAnsi="Arial" w:cs="Arial"/>
          <w:b/>
          <w:sz w:val="24"/>
        </w:rPr>
      </w:pPr>
    </w:p>
    <w:p w14:paraId="1B233967" w14:textId="0181B7F5" w:rsidR="008145DC" w:rsidRDefault="008145DC" w:rsidP="008373AA">
      <w:pPr>
        <w:pStyle w:val="Textoindependiente"/>
        <w:ind w:left="284" w:hanging="284"/>
        <w:jc w:val="center"/>
        <w:rPr>
          <w:rFonts w:ascii="Arial" w:hAnsi="Arial" w:cs="Arial"/>
          <w:b/>
          <w:sz w:val="24"/>
        </w:rPr>
      </w:pPr>
    </w:p>
    <w:p w14:paraId="687AF510" w14:textId="50185675" w:rsidR="008145DC" w:rsidRDefault="008145DC" w:rsidP="008373AA">
      <w:pPr>
        <w:pStyle w:val="Textoindependiente"/>
        <w:ind w:left="284" w:hanging="284"/>
        <w:jc w:val="center"/>
        <w:rPr>
          <w:rFonts w:ascii="Arial" w:hAnsi="Arial" w:cs="Arial"/>
          <w:b/>
          <w:sz w:val="24"/>
        </w:rPr>
      </w:pPr>
    </w:p>
    <w:p w14:paraId="50B99E2B" w14:textId="3173CB35" w:rsidR="008145DC" w:rsidRDefault="008145DC" w:rsidP="008373AA">
      <w:pPr>
        <w:pStyle w:val="Textoindependiente"/>
        <w:ind w:left="284" w:hanging="284"/>
        <w:jc w:val="center"/>
        <w:rPr>
          <w:rFonts w:ascii="Arial" w:hAnsi="Arial" w:cs="Arial"/>
          <w:b/>
          <w:sz w:val="24"/>
        </w:rPr>
      </w:pPr>
      <w:r>
        <w:rPr>
          <w:noProof/>
          <w:lang w:val="es-CL" w:eastAsia="es-CL"/>
        </w:rPr>
        <w:lastRenderedPageBreak/>
        <w:drawing>
          <wp:inline distT="0" distB="0" distL="0" distR="0" wp14:anchorId="42476F45" wp14:editId="1990E29E">
            <wp:extent cx="5702300" cy="2305050"/>
            <wp:effectExtent l="38100" t="38100" r="31750" b="38100"/>
            <wp:docPr id="3" name="Imagen 3" descr="Clasificar como número racional o irracional. Ubicar en la re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ificar como número racional o irracional. Ubicar en la rec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2300" cy="2305050"/>
                    </a:xfrm>
                    <a:prstGeom prst="rect">
                      <a:avLst/>
                    </a:prstGeom>
                    <a:noFill/>
                    <a:ln w="31750">
                      <a:solidFill>
                        <a:schemeClr val="accent1">
                          <a:alpha val="99000"/>
                        </a:schemeClr>
                      </a:solidFill>
                    </a:ln>
                    <a:effectLst>
                      <a:softEdge rad="0"/>
                    </a:effectLst>
                  </pic:spPr>
                </pic:pic>
              </a:graphicData>
            </a:graphic>
          </wp:inline>
        </w:drawing>
      </w:r>
    </w:p>
    <w:p w14:paraId="2259397E" w14:textId="77777777" w:rsidR="00DF7303" w:rsidRPr="0089319E" w:rsidRDefault="00DF7303" w:rsidP="0089319E">
      <w:pPr>
        <w:pStyle w:val="Textoindependiente"/>
        <w:rPr>
          <w:rFonts w:ascii="Century Gothic" w:hAnsi="Century Gothic" w:cs="Arial"/>
          <w:sz w:val="24"/>
        </w:rPr>
      </w:pPr>
    </w:p>
    <w:p w14:paraId="3BD20AD9" w14:textId="543FA28B" w:rsidR="00435FD6" w:rsidRDefault="0089319E" w:rsidP="0089319E">
      <w:pPr>
        <w:pStyle w:val="Textoindependiente"/>
        <w:jc w:val="center"/>
        <w:rPr>
          <w:rFonts w:ascii="Century Gothic" w:hAnsi="Century Gothic" w:cs="Arial"/>
          <w:sz w:val="32"/>
        </w:rPr>
      </w:pPr>
      <w:r w:rsidRPr="0089319E">
        <w:rPr>
          <w:rFonts w:ascii="Century Gothic" w:hAnsi="Century Gothic" w:cs="Arial"/>
          <w:sz w:val="32"/>
        </w:rPr>
        <w:t>Convertir decimal a fracción</w:t>
      </w:r>
    </w:p>
    <w:p w14:paraId="284B8929" w14:textId="47F5EFBB" w:rsidR="0089319E" w:rsidRDefault="0089319E" w:rsidP="0089319E">
      <w:pPr>
        <w:pStyle w:val="Textoindependiente"/>
        <w:jc w:val="center"/>
        <w:rPr>
          <w:rFonts w:ascii="Century Gothic" w:hAnsi="Century Gothic" w:cs="Arial"/>
        </w:rPr>
      </w:pPr>
      <w:r>
        <w:rPr>
          <w:rFonts w:ascii="Century Gothic" w:hAnsi="Century Gothic" w:cs="Arial"/>
          <w:noProof/>
          <w:lang w:val="es-CL" w:eastAsia="es-CL"/>
        </w:rPr>
        <mc:AlternateContent>
          <mc:Choice Requires="wps">
            <w:drawing>
              <wp:anchor distT="0" distB="0" distL="114300" distR="114300" simplePos="0" relativeHeight="251662336" behindDoc="0" locked="0" layoutInCell="1" allowOverlap="1" wp14:anchorId="40FABA44" wp14:editId="6D84ED1D">
                <wp:simplePos x="0" y="0"/>
                <wp:positionH relativeFrom="column">
                  <wp:posOffset>3302000</wp:posOffset>
                </wp:positionH>
                <wp:positionV relativeFrom="paragraph">
                  <wp:posOffset>224155</wp:posOffset>
                </wp:positionV>
                <wp:extent cx="196850" cy="203200"/>
                <wp:effectExtent l="19050" t="0" r="12700" b="44450"/>
                <wp:wrapNone/>
                <wp:docPr id="8" name="Flecha: hacia abajo 8"/>
                <wp:cNvGraphicFramePr/>
                <a:graphic xmlns:a="http://schemas.openxmlformats.org/drawingml/2006/main">
                  <a:graphicData uri="http://schemas.microsoft.com/office/word/2010/wordprocessingShape">
                    <wps:wsp>
                      <wps:cNvSpPr/>
                      <wps:spPr>
                        <a:xfrm>
                          <a:off x="0" y="0"/>
                          <a:ext cx="196850" cy="203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DD46F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8" o:spid="_x0000_s1026" type="#_x0000_t67" style="position:absolute;margin-left:260pt;margin-top:17.65pt;width:15.5pt;height:1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" adj="11138" fillcolor="#4472c4 [3204]" strokecolor="#1f3763 [1604]" strokeweight="1pt"/>
            </w:pict>
          </mc:Fallback>
        </mc:AlternateContent>
      </w:r>
      <w:r w:rsidRPr="0089319E">
        <w:rPr>
          <w:rFonts w:ascii="Century Gothic" w:hAnsi="Century Gothic" w:cs="Arial"/>
        </w:rPr>
        <w:t>Puede apoyarte con este video</w:t>
      </w:r>
    </w:p>
    <w:p w14:paraId="32EDF8D3" w14:textId="77777777" w:rsidR="0089319E" w:rsidRPr="0089319E" w:rsidRDefault="0089319E" w:rsidP="0089319E">
      <w:pPr>
        <w:pStyle w:val="Textoindependiente"/>
        <w:jc w:val="center"/>
        <w:rPr>
          <w:rFonts w:ascii="Century Gothic" w:hAnsi="Century Gothic" w:cs="Arial"/>
          <w:b/>
        </w:rPr>
      </w:pPr>
    </w:p>
    <w:p w14:paraId="347D2832" w14:textId="7E6810D4" w:rsidR="00435FD6" w:rsidRDefault="00C84764" w:rsidP="008373AA">
      <w:pPr>
        <w:pStyle w:val="Textoindependiente"/>
        <w:ind w:left="284" w:hanging="284"/>
        <w:jc w:val="center"/>
        <w:rPr>
          <w:rFonts w:ascii="Arial" w:hAnsi="Arial" w:cs="Arial"/>
          <w:b/>
          <w:sz w:val="24"/>
        </w:rPr>
      </w:pPr>
      <w:hyperlink r:id="rId15" w:history="1">
        <w:r w:rsidR="0089319E" w:rsidRPr="006B4B27">
          <w:rPr>
            <w:rStyle w:val="Hipervnculo"/>
            <w:rFonts w:ascii="Arial" w:hAnsi="Arial" w:cs="Arial"/>
            <w:b/>
            <w:sz w:val="24"/>
          </w:rPr>
          <w:t>https://www.youtube.com/watch?v=JSs9ycdiZRE</w:t>
        </w:r>
      </w:hyperlink>
    </w:p>
    <w:p w14:paraId="795A9B82" w14:textId="77777777" w:rsidR="0089319E" w:rsidRDefault="0089319E" w:rsidP="008373AA">
      <w:pPr>
        <w:pStyle w:val="Textoindependiente"/>
        <w:ind w:left="284" w:hanging="284"/>
        <w:jc w:val="center"/>
        <w:rPr>
          <w:rFonts w:ascii="Arial" w:hAnsi="Arial" w:cs="Arial"/>
          <w:b/>
          <w:sz w:val="24"/>
        </w:rPr>
      </w:pPr>
    </w:p>
    <w:p w14:paraId="2D394D96" w14:textId="05A004F5" w:rsidR="0089319E" w:rsidRDefault="0089319E" w:rsidP="008373AA">
      <w:pPr>
        <w:pStyle w:val="Textoindependiente"/>
        <w:ind w:left="284" w:hanging="284"/>
        <w:jc w:val="center"/>
        <w:rPr>
          <w:rFonts w:ascii="Century Gothic" w:hAnsi="Century Gothic" w:cs="Arial"/>
          <w:bCs/>
          <w:sz w:val="32"/>
          <w:szCs w:val="32"/>
        </w:rPr>
      </w:pPr>
      <w:r>
        <w:rPr>
          <w:rFonts w:ascii="Century Gothic" w:hAnsi="Century Gothic" w:cs="Arial"/>
          <w:bCs/>
          <w:sz w:val="32"/>
          <w:szCs w:val="32"/>
        </w:rPr>
        <w:t>C</w:t>
      </w:r>
      <w:r w:rsidRPr="0089319E">
        <w:rPr>
          <w:rFonts w:ascii="Century Gothic" w:hAnsi="Century Gothic" w:cs="Arial"/>
          <w:bCs/>
          <w:sz w:val="32"/>
          <w:szCs w:val="32"/>
        </w:rPr>
        <w:t xml:space="preserve">onvertir fracción a decimal </w:t>
      </w:r>
    </w:p>
    <w:p w14:paraId="1BF5B18D" w14:textId="026E7EB6" w:rsidR="0089319E" w:rsidRPr="0089319E" w:rsidRDefault="0089319E" w:rsidP="008373AA">
      <w:pPr>
        <w:pStyle w:val="Textoindependiente"/>
        <w:ind w:left="284" w:hanging="284"/>
        <w:jc w:val="center"/>
        <w:rPr>
          <w:rFonts w:ascii="Century Gothic" w:hAnsi="Century Gothic" w:cs="Arial"/>
          <w:bCs/>
        </w:rPr>
      </w:pPr>
      <w:r w:rsidRPr="0089319E">
        <w:rPr>
          <w:rFonts w:ascii="Century Gothic" w:hAnsi="Century Gothic" w:cs="Arial"/>
          <w:bCs/>
        </w:rPr>
        <w:t>puedes apoyarte con este video</w:t>
      </w:r>
    </w:p>
    <w:p w14:paraId="06AF696A" w14:textId="63FFACA2" w:rsidR="0089319E" w:rsidRDefault="0089319E" w:rsidP="008373AA">
      <w:pPr>
        <w:pStyle w:val="Textoindependiente"/>
        <w:ind w:left="284" w:hanging="284"/>
        <w:jc w:val="center"/>
        <w:rPr>
          <w:rFonts w:ascii="Arial" w:hAnsi="Arial" w:cs="Arial"/>
          <w:b/>
          <w:sz w:val="24"/>
        </w:rPr>
      </w:pPr>
      <w:r>
        <w:rPr>
          <w:rFonts w:ascii="Century Gothic" w:hAnsi="Century Gothic" w:cs="Arial"/>
          <w:noProof/>
          <w:lang w:val="es-CL" w:eastAsia="es-CL"/>
        </w:rPr>
        <mc:AlternateContent>
          <mc:Choice Requires="wps">
            <w:drawing>
              <wp:anchor distT="0" distB="0" distL="114300" distR="114300" simplePos="0" relativeHeight="251664384" behindDoc="0" locked="0" layoutInCell="1" allowOverlap="1" wp14:anchorId="29078C9C" wp14:editId="0AF8AD2F">
                <wp:simplePos x="0" y="0"/>
                <wp:positionH relativeFrom="margin">
                  <wp:align>center</wp:align>
                </wp:positionH>
                <wp:positionV relativeFrom="paragraph">
                  <wp:posOffset>5715</wp:posOffset>
                </wp:positionV>
                <wp:extent cx="196850" cy="203200"/>
                <wp:effectExtent l="19050" t="0" r="12700" b="44450"/>
                <wp:wrapNone/>
                <wp:docPr id="9" name="Flecha: hacia abajo 9"/>
                <wp:cNvGraphicFramePr/>
                <a:graphic xmlns:a="http://schemas.openxmlformats.org/drawingml/2006/main">
                  <a:graphicData uri="http://schemas.microsoft.com/office/word/2010/wordprocessingShape">
                    <wps:wsp>
                      <wps:cNvSpPr/>
                      <wps:spPr>
                        <a:xfrm>
                          <a:off x="0" y="0"/>
                          <a:ext cx="196850" cy="2032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687DB5" id="Flecha: hacia abajo 9" o:spid="_x0000_s1026" type="#_x0000_t67" style="position:absolute;margin-left:0;margin-top:.45pt;width:15.5pt;height:16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" adj="11138" fillcolor="#4472c4" strokecolor="#2f528f" strokeweight="1pt">
                <w10:wrap anchorx="margin"/>
              </v:shape>
            </w:pict>
          </mc:Fallback>
        </mc:AlternateContent>
      </w:r>
    </w:p>
    <w:p w14:paraId="5C6D45F4" w14:textId="560C76B7" w:rsidR="0089319E" w:rsidRDefault="00C84764" w:rsidP="008373AA">
      <w:pPr>
        <w:pStyle w:val="Textoindependiente"/>
        <w:ind w:left="284" w:hanging="284"/>
        <w:jc w:val="center"/>
        <w:rPr>
          <w:rFonts w:ascii="Arial" w:hAnsi="Arial" w:cs="Arial"/>
          <w:b/>
          <w:sz w:val="24"/>
        </w:rPr>
      </w:pPr>
      <w:hyperlink r:id="rId16" w:history="1">
        <w:r w:rsidR="0089319E" w:rsidRPr="006B4B27">
          <w:rPr>
            <w:rStyle w:val="Hipervnculo"/>
            <w:rFonts w:ascii="Arial" w:hAnsi="Arial" w:cs="Arial"/>
            <w:b/>
            <w:sz w:val="24"/>
          </w:rPr>
          <w:t>https://www.youtube.com/watch?v=pOm1azhMuYM</w:t>
        </w:r>
      </w:hyperlink>
      <w:r w:rsidR="0089319E">
        <w:rPr>
          <w:rFonts w:ascii="Arial" w:hAnsi="Arial" w:cs="Arial"/>
          <w:b/>
          <w:sz w:val="24"/>
        </w:rPr>
        <w:t xml:space="preserve"> </w:t>
      </w:r>
    </w:p>
    <w:p w14:paraId="6753C5D0" w14:textId="0118A1E5" w:rsidR="00435FD6" w:rsidRDefault="00435FD6" w:rsidP="008373AA">
      <w:pPr>
        <w:pStyle w:val="Textoindependiente"/>
        <w:ind w:left="284" w:hanging="284"/>
        <w:jc w:val="center"/>
        <w:rPr>
          <w:rFonts w:ascii="Arial" w:hAnsi="Arial" w:cs="Arial"/>
          <w:b/>
          <w:sz w:val="24"/>
        </w:rPr>
      </w:pPr>
    </w:p>
    <w:p w14:paraId="53BEAC83" w14:textId="54ECF242" w:rsidR="0089319E" w:rsidRDefault="0089319E" w:rsidP="008373AA">
      <w:pPr>
        <w:pStyle w:val="Textoindependiente"/>
        <w:ind w:left="284" w:hanging="284"/>
        <w:jc w:val="center"/>
        <w:rPr>
          <w:rFonts w:ascii="Arial" w:hAnsi="Arial" w:cs="Arial"/>
          <w:b/>
          <w:sz w:val="24"/>
        </w:rPr>
      </w:pPr>
    </w:p>
    <w:p w14:paraId="2116B18F" w14:textId="77777777" w:rsidR="0089319E" w:rsidRDefault="0089319E" w:rsidP="008373AA">
      <w:pPr>
        <w:pStyle w:val="Textoindependiente"/>
        <w:ind w:left="284" w:hanging="284"/>
        <w:jc w:val="center"/>
        <w:rPr>
          <w:rFonts w:ascii="Arial" w:hAnsi="Arial" w:cs="Arial"/>
          <w:b/>
          <w:sz w:val="24"/>
        </w:rPr>
      </w:pPr>
    </w:p>
    <w:p w14:paraId="5573927D" w14:textId="59E0B09F" w:rsidR="008373AA" w:rsidRPr="008373AA" w:rsidRDefault="008373AA" w:rsidP="008373AA">
      <w:pPr>
        <w:pStyle w:val="Textoindependiente"/>
        <w:ind w:left="284" w:hanging="284"/>
        <w:jc w:val="center"/>
        <w:rPr>
          <w:rFonts w:ascii="Arial" w:hAnsi="Arial" w:cs="Arial"/>
          <w:b/>
          <w:sz w:val="24"/>
        </w:rPr>
      </w:pPr>
      <w:r w:rsidRPr="008373AA">
        <w:rPr>
          <w:rFonts w:ascii="Arial" w:hAnsi="Arial" w:cs="Arial"/>
          <w:b/>
          <w:sz w:val="24"/>
        </w:rPr>
        <w:t xml:space="preserve">Trabajaremos en </w:t>
      </w:r>
      <w:r w:rsidR="00B75B90">
        <w:rPr>
          <w:rFonts w:ascii="Arial" w:hAnsi="Arial" w:cs="Arial"/>
          <w:b/>
          <w:sz w:val="24"/>
        </w:rPr>
        <w:t xml:space="preserve">la </w:t>
      </w:r>
      <w:r w:rsidR="00B75B90" w:rsidRPr="00095E48">
        <w:rPr>
          <w:rFonts w:ascii="Arial" w:hAnsi="Arial" w:cs="Arial"/>
          <w:b/>
          <w:color w:val="FF0000"/>
          <w:sz w:val="24"/>
        </w:rPr>
        <w:t>lección</w:t>
      </w:r>
      <w:r w:rsidR="00DF7303">
        <w:rPr>
          <w:rFonts w:ascii="Arial" w:hAnsi="Arial" w:cs="Arial"/>
          <w:b/>
          <w:color w:val="FF0000"/>
          <w:sz w:val="24"/>
        </w:rPr>
        <w:t xml:space="preserve"> 2</w:t>
      </w:r>
      <w:r w:rsidRPr="00095E48">
        <w:rPr>
          <w:rFonts w:ascii="Arial" w:hAnsi="Arial" w:cs="Arial"/>
          <w:b/>
          <w:color w:val="FF0000"/>
          <w:sz w:val="24"/>
        </w:rPr>
        <w:t xml:space="preserve"> </w:t>
      </w:r>
      <w:r w:rsidRPr="008373AA">
        <w:rPr>
          <w:rFonts w:ascii="Arial" w:hAnsi="Arial" w:cs="Arial"/>
          <w:b/>
          <w:sz w:val="24"/>
        </w:rPr>
        <w:t xml:space="preserve">de nuestro </w:t>
      </w:r>
      <w:r w:rsidR="00095E48">
        <w:rPr>
          <w:rFonts w:ascii="Arial" w:hAnsi="Arial" w:cs="Arial"/>
          <w:b/>
          <w:sz w:val="24"/>
        </w:rPr>
        <w:t>CUADERNO DE ACTIVIDADES</w:t>
      </w:r>
    </w:p>
    <w:p w14:paraId="461A94FA" w14:textId="68C55A83" w:rsidR="0097330F" w:rsidRPr="00B75B90" w:rsidRDefault="0097330F" w:rsidP="008373AA">
      <w:pPr>
        <w:pStyle w:val="Textoindependiente"/>
        <w:ind w:left="284" w:hanging="284"/>
        <w:jc w:val="center"/>
        <w:rPr>
          <w:noProof/>
          <w:lang w:val="es-MX" w:eastAsia="en-US"/>
        </w:rPr>
      </w:pPr>
    </w:p>
    <w:p w14:paraId="3672B6AE" w14:textId="2F305F37" w:rsidR="00142702" w:rsidRPr="00095E48" w:rsidRDefault="00095E48" w:rsidP="00142702">
      <w:pPr>
        <w:pStyle w:val="Textoindependiente"/>
        <w:ind w:left="284" w:hanging="284"/>
        <w:jc w:val="center"/>
        <w:rPr>
          <w:rFonts w:ascii="Century Gothic" w:hAnsi="Century Gothic" w:cs="Calibri"/>
          <w:b/>
          <w:bCs/>
          <w:color w:val="FF0000"/>
          <w:sz w:val="24"/>
          <w:szCs w:val="24"/>
          <w:lang w:val="es-MX"/>
        </w:rPr>
      </w:pPr>
      <w:r>
        <w:rPr>
          <w:noProof/>
          <w:lang w:val="es-CL" w:eastAsia="es-CL"/>
        </w:rPr>
        <w:drawing>
          <wp:inline distT="0" distB="0" distL="0" distR="0" wp14:anchorId="6DC17DBF" wp14:editId="691A7224">
            <wp:extent cx="2742921" cy="259080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3611" t="10375" r="33611" b="13043"/>
                    <a:stretch/>
                  </pic:blipFill>
                  <pic:spPr bwMode="auto">
                    <a:xfrm>
                      <a:off x="0" y="0"/>
                      <a:ext cx="2766836" cy="2613389"/>
                    </a:xfrm>
                    <a:prstGeom prst="rect">
                      <a:avLst/>
                    </a:prstGeom>
                    <a:ln>
                      <a:noFill/>
                    </a:ln>
                    <a:extLst>
                      <a:ext uri="{53640926-AAD7-44D8-BBD7-CCE9431645EC}">
                        <a14:shadowObscured xmlns:a14="http://schemas.microsoft.com/office/drawing/2010/main"/>
                      </a:ext>
                    </a:extLst>
                  </pic:spPr>
                </pic:pic>
              </a:graphicData>
            </a:graphic>
          </wp:inline>
        </w:drawing>
      </w:r>
    </w:p>
    <w:p w14:paraId="40B12F1A" w14:textId="77777777" w:rsidR="00095E48" w:rsidRDefault="00095E48" w:rsidP="0089319E">
      <w:pPr>
        <w:pStyle w:val="Textoindependiente"/>
        <w:rPr>
          <w:rFonts w:ascii="Century Gothic" w:hAnsi="Century Gothic" w:cs="Calibri"/>
          <w:b/>
          <w:bCs/>
          <w:color w:val="FF0000"/>
          <w:sz w:val="24"/>
          <w:szCs w:val="24"/>
        </w:rPr>
      </w:pPr>
    </w:p>
    <w:p w14:paraId="76F43EEA" w14:textId="58B20686" w:rsidR="00772218" w:rsidRPr="007B3AD7" w:rsidRDefault="007C0B12" w:rsidP="00142702">
      <w:pPr>
        <w:pStyle w:val="Textoindependiente"/>
        <w:ind w:left="284" w:hanging="284"/>
        <w:rPr>
          <w:noProof/>
          <w:lang w:val="es-MX" w:eastAsia="en-US"/>
        </w:rPr>
      </w:pPr>
      <w:r w:rsidRPr="00501DE5">
        <w:rPr>
          <w:rFonts w:ascii="Century Gothic" w:hAnsi="Century Gothic" w:cs="Calibri"/>
          <w:b/>
          <w:bCs/>
          <w:color w:val="FF0000"/>
          <w:sz w:val="24"/>
          <w:szCs w:val="24"/>
        </w:rPr>
        <w:t xml:space="preserve">PRACTIQUEMOS </w:t>
      </w:r>
    </w:p>
    <w:p w14:paraId="7FC8E2CE" w14:textId="77777777" w:rsidR="00095E48" w:rsidRDefault="00095E48" w:rsidP="002D3401">
      <w:pPr>
        <w:pStyle w:val="Textoindependiente"/>
        <w:ind w:left="284" w:hanging="284"/>
        <w:rPr>
          <w:rFonts w:ascii="Century Gothic" w:hAnsi="Century Gothic"/>
          <w:b/>
          <w:sz w:val="22"/>
          <w:szCs w:val="22"/>
        </w:rPr>
      </w:pPr>
    </w:p>
    <w:p w14:paraId="37BEB4FB" w14:textId="28CC7012" w:rsidR="008373AA" w:rsidRDefault="00435FD6" w:rsidP="002D3401">
      <w:pPr>
        <w:pStyle w:val="Textoindependiente"/>
        <w:ind w:left="284" w:hanging="284"/>
        <w:rPr>
          <w:rFonts w:ascii="Century Gothic" w:hAnsi="Century Gothic"/>
          <w:sz w:val="22"/>
          <w:szCs w:val="22"/>
        </w:rPr>
      </w:pPr>
      <w:r>
        <w:rPr>
          <w:rFonts w:ascii="Century Gothic" w:hAnsi="Century Gothic"/>
          <w:b/>
          <w:sz w:val="22"/>
          <w:szCs w:val="22"/>
        </w:rPr>
        <w:t>Lección 2</w:t>
      </w:r>
      <w:r w:rsidR="007B3AD7">
        <w:rPr>
          <w:rFonts w:ascii="Century Gothic" w:hAnsi="Century Gothic"/>
          <w:b/>
          <w:sz w:val="22"/>
          <w:szCs w:val="22"/>
        </w:rPr>
        <w:t xml:space="preserve">: </w:t>
      </w:r>
      <w:r w:rsidR="00DF7303">
        <w:rPr>
          <w:rFonts w:ascii="Century Gothic" w:hAnsi="Century Gothic"/>
          <w:sz w:val="22"/>
          <w:szCs w:val="22"/>
        </w:rPr>
        <w:t>NÚ</w:t>
      </w:r>
      <w:r>
        <w:rPr>
          <w:rFonts w:ascii="Century Gothic" w:hAnsi="Century Gothic"/>
          <w:sz w:val="22"/>
          <w:szCs w:val="22"/>
        </w:rPr>
        <w:t>MEROS RACIONALES</w:t>
      </w:r>
    </w:p>
    <w:p w14:paraId="5B81D228" w14:textId="1E6842BE" w:rsidR="00435FD6" w:rsidRDefault="00435FD6" w:rsidP="002D3401">
      <w:pPr>
        <w:pStyle w:val="Textoindependiente"/>
        <w:ind w:left="284" w:hanging="284"/>
        <w:rPr>
          <w:rFonts w:ascii="Century Gothic" w:hAnsi="Century Gothic"/>
          <w:sz w:val="22"/>
          <w:szCs w:val="22"/>
        </w:rPr>
      </w:pPr>
    </w:p>
    <w:p w14:paraId="7907FD3C" w14:textId="77777777" w:rsidR="00435FD6" w:rsidRPr="00DF7303" w:rsidRDefault="00435FD6" w:rsidP="00DF7303">
      <w:pPr>
        <w:pStyle w:val="Textoindependiente"/>
        <w:numPr>
          <w:ilvl w:val="0"/>
          <w:numId w:val="26"/>
        </w:numPr>
        <w:rPr>
          <w:rFonts w:ascii="Century Gothic" w:hAnsi="Century Gothic"/>
          <w:sz w:val="22"/>
        </w:rPr>
      </w:pPr>
      <w:r w:rsidRPr="00DF7303">
        <w:rPr>
          <w:rFonts w:ascii="Century Gothic" w:hAnsi="Century Gothic"/>
          <w:sz w:val="22"/>
        </w:rPr>
        <w:t xml:space="preserve">El conjunto de los números racionales </w:t>
      </w:r>
    </w:p>
    <w:p w14:paraId="613BC27C" w14:textId="77777777" w:rsidR="00435FD6" w:rsidRPr="00DF7303" w:rsidRDefault="00435FD6" w:rsidP="00DF7303">
      <w:pPr>
        <w:pStyle w:val="Textoindependiente"/>
        <w:numPr>
          <w:ilvl w:val="0"/>
          <w:numId w:val="26"/>
        </w:numPr>
        <w:rPr>
          <w:rFonts w:ascii="Century Gothic" w:hAnsi="Century Gothic"/>
          <w:sz w:val="22"/>
        </w:rPr>
      </w:pPr>
      <w:r w:rsidRPr="00DF7303">
        <w:rPr>
          <w:rFonts w:ascii="Century Gothic" w:hAnsi="Century Gothic"/>
          <w:sz w:val="22"/>
        </w:rPr>
        <w:t xml:space="preserve">Fracciones y números decimales </w:t>
      </w:r>
    </w:p>
    <w:p w14:paraId="2F224AD6" w14:textId="77777777" w:rsidR="00435FD6" w:rsidRPr="00DF7303" w:rsidRDefault="00435FD6" w:rsidP="00DF7303">
      <w:pPr>
        <w:pStyle w:val="Textoindependiente"/>
        <w:numPr>
          <w:ilvl w:val="0"/>
          <w:numId w:val="26"/>
        </w:numPr>
        <w:rPr>
          <w:rFonts w:ascii="Century Gothic" w:hAnsi="Century Gothic"/>
          <w:sz w:val="22"/>
        </w:rPr>
      </w:pPr>
      <w:r w:rsidRPr="00DF7303">
        <w:rPr>
          <w:rFonts w:ascii="Century Gothic" w:hAnsi="Century Gothic"/>
          <w:sz w:val="22"/>
        </w:rPr>
        <w:t xml:space="preserve">Adición y sustracción de números racionales </w:t>
      </w:r>
    </w:p>
    <w:p w14:paraId="20D53051" w14:textId="434024B8" w:rsidR="00435FD6" w:rsidRPr="00DF7303" w:rsidRDefault="00435FD6" w:rsidP="00DF7303">
      <w:pPr>
        <w:pStyle w:val="Textoindependiente"/>
        <w:numPr>
          <w:ilvl w:val="0"/>
          <w:numId w:val="26"/>
        </w:numPr>
        <w:rPr>
          <w:rFonts w:ascii="Century Gothic" w:hAnsi="Century Gothic"/>
          <w:sz w:val="24"/>
          <w:szCs w:val="22"/>
        </w:rPr>
      </w:pPr>
      <w:r w:rsidRPr="00DF7303">
        <w:rPr>
          <w:rFonts w:ascii="Century Gothic" w:hAnsi="Century Gothic"/>
          <w:sz w:val="22"/>
        </w:rPr>
        <w:t>Multiplicación y d</w:t>
      </w:r>
      <w:r w:rsidR="00DF7303" w:rsidRPr="00DF7303">
        <w:rPr>
          <w:rFonts w:ascii="Century Gothic" w:hAnsi="Century Gothic"/>
          <w:sz w:val="22"/>
        </w:rPr>
        <w:t>ivisión de números racionales</w:t>
      </w:r>
    </w:p>
    <w:p w14:paraId="6A56BDCA" w14:textId="77777777" w:rsidR="00095E48" w:rsidRPr="002D3401" w:rsidRDefault="00095E48" w:rsidP="002D3401">
      <w:pPr>
        <w:pStyle w:val="Textoindependiente"/>
        <w:ind w:left="284" w:hanging="284"/>
        <w:rPr>
          <w:rFonts w:ascii="Century Gothic" w:hAnsi="Century Gothic"/>
          <w:b/>
          <w:sz w:val="22"/>
          <w:szCs w:val="22"/>
        </w:rPr>
      </w:pPr>
    </w:p>
    <w:p w14:paraId="51686919" w14:textId="3699CE02" w:rsidR="00BA04FE" w:rsidRPr="0089319E" w:rsidRDefault="008373AA" w:rsidP="00BA04FE">
      <w:pPr>
        <w:spacing w:before="100" w:beforeAutospacing="1"/>
        <w:ind w:right="-93"/>
        <w:contextualSpacing/>
        <w:jc w:val="center"/>
        <w:rPr>
          <w:rFonts w:ascii="Century Gothic" w:hAnsi="Century Gothic" w:cs="Calibri"/>
          <w:b/>
          <w:sz w:val="24"/>
          <w:szCs w:val="24"/>
        </w:rPr>
      </w:pPr>
      <w:r w:rsidRPr="0089319E">
        <w:rPr>
          <w:rFonts w:ascii="Century Gothic" w:hAnsi="Century Gothic" w:cs="Calibri"/>
          <w:b/>
          <w:sz w:val="24"/>
          <w:szCs w:val="24"/>
          <w:highlight w:val="yellow"/>
        </w:rPr>
        <w:t>Trabajaremos</w:t>
      </w:r>
      <w:r w:rsidR="00DF7303" w:rsidRPr="0089319E">
        <w:rPr>
          <w:rFonts w:ascii="Century Gothic" w:hAnsi="Century Gothic" w:cs="Calibri"/>
          <w:b/>
          <w:sz w:val="24"/>
          <w:szCs w:val="24"/>
          <w:highlight w:val="yellow"/>
        </w:rPr>
        <w:t xml:space="preserve"> de la página 16 a la 23 de</w:t>
      </w:r>
      <w:r w:rsidR="00435FD6" w:rsidRPr="0089319E">
        <w:rPr>
          <w:rFonts w:ascii="Century Gothic" w:hAnsi="Century Gothic" w:cs="Calibri"/>
          <w:b/>
          <w:sz w:val="24"/>
          <w:szCs w:val="24"/>
          <w:highlight w:val="yellow"/>
        </w:rPr>
        <w:t xml:space="preserve"> la semana 14</w:t>
      </w:r>
      <w:r w:rsidR="00DF7303" w:rsidRPr="0089319E">
        <w:rPr>
          <w:rFonts w:ascii="Century Gothic" w:hAnsi="Century Gothic" w:cs="Calibri"/>
          <w:b/>
          <w:sz w:val="24"/>
          <w:szCs w:val="24"/>
          <w:highlight w:val="yellow"/>
        </w:rPr>
        <w:t xml:space="preserve"> y 15</w:t>
      </w:r>
    </w:p>
    <w:p w14:paraId="4580F107" w14:textId="77777777" w:rsidR="0089319E" w:rsidRPr="00095E48" w:rsidRDefault="0089319E" w:rsidP="00BA04FE">
      <w:pPr>
        <w:spacing w:before="100" w:beforeAutospacing="1"/>
        <w:ind w:right="-93"/>
        <w:contextualSpacing/>
        <w:jc w:val="center"/>
        <w:rPr>
          <w:rFonts w:ascii="Century Gothic" w:hAnsi="Century Gothic" w:cs="Calibri"/>
          <w:b/>
          <w:sz w:val="32"/>
          <w:szCs w:val="24"/>
        </w:rPr>
      </w:pPr>
    </w:p>
    <w:p w14:paraId="2D94D59A" w14:textId="4B906DB1" w:rsidR="00BA04FE" w:rsidRPr="0089319E" w:rsidRDefault="00BA04FE" w:rsidP="0089319E">
      <w:pPr>
        <w:spacing w:before="100" w:beforeAutospacing="1"/>
        <w:ind w:right="-93"/>
        <w:contextualSpacing/>
        <w:jc w:val="center"/>
        <w:rPr>
          <w:rFonts w:ascii="Century Gothic" w:hAnsi="Century Gothic" w:cs="Calibri"/>
          <w:color w:val="4472C4" w:themeColor="accent1"/>
          <w:sz w:val="24"/>
          <w:szCs w:val="24"/>
        </w:rPr>
      </w:pPr>
    </w:p>
    <w:p w14:paraId="7ECCFA8F" w14:textId="0A1262D1" w:rsidR="0089319E" w:rsidRPr="0089319E" w:rsidRDefault="0089319E" w:rsidP="0089319E">
      <w:pPr>
        <w:spacing w:before="100" w:beforeAutospacing="1"/>
        <w:ind w:right="-93"/>
        <w:contextualSpacing/>
        <w:jc w:val="center"/>
        <w:rPr>
          <w:rFonts w:ascii="Century Gothic" w:hAnsi="Century Gothic" w:cs="Calibri"/>
          <w:color w:val="4472C4" w:themeColor="accent1"/>
          <w:sz w:val="24"/>
          <w:szCs w:val="24"/>
        </w:rPr>
      </w:pPr>
      <w:r w:rsidRPr="0089319E">
        <w:rPr>
          <w:rFonts w:ascii="Century Gothic" w:hAnsi="Century Gothic" w:cs="Calibri"/>
          <w:color w:val="4472C4" w:themeColor="accent1"/>
          <w:sz w:val="24"/>
          <w:szCs w:val="24"/>
        </w:rPr>
        <w:t>Articulación con tecnología</w:t>
      </w:r>
    </w:p>
    <w:p w14:paraId="48789100" w14:textId="35130EEA" w:rsidR="004777A8" w:rsidRDefault="004777A8" w:rsidP="004777A8">
      <w:pPr>
        <w:jc w:val="center"/>
        <w:rPr>
          <w:rFonts w:ascii="Century Gothic" w:hAnsi="Century Gothic"/>
          <w:b/>
          <w:sz w:val="32"/>
          <w:szCs w:val="32"/>
          <w:lang w:val="es-MX"/>
        </w:rPr>
      </w:pPr>
      <w:r w:rsidRPr="009B609E">
        <w:rPr>
          <w:rFonts w:ascii="Century Gothic" w:hAnsi="Century Gothic"/>
          <w:b/>
          <w:sz w:val="32"/>
          <w:szCs w:val="32"/>
          <w:lang w:val="es-MX"/>
        </w:rPr>
        <w:t>Actividad de Tecnología</w:t>
      </w:r>
    </w:p>
    <w:p w14:paraId="37300305" w14:textId="77777777" w:rsidR="0089319E" w:rsidRPr="009B609E" w:rsidRDefault="0089319E" w:rsidP="004777A8">
      <w:pPr>
        <w:jc w:val="center"/>
        <w:rPr>
          <w:rFonts w:ascii="Century Gothic" w:hAnsi="Century Gothic"/>
          <w:b/>
          <w:sz w:val="32"/>
          <w:szCs w:val="32"/>
          <w:lang w:val="es-MX"/>
        </w:rPr>
      </w:pPr>
    </w:p>
    <w:p w14:paraId="352E61B1" w14:textId="6A5FD2A8" w:rsidR="0089319E" w:rsidRDefault="0089319E" w:rsidP="00094ACB">
      <w:pPr>
        <w:jc w:val="center"/>
        <w:rPr>
          <w:rFonts w:ascii="Century Gothic" w:hAnsi="Century Gothic"/>
          <w:b/>
          <w:bCs/>
          <w:sz w:val="28"/>
          <w:szCs w:val="28"/>
          <w:lang w:val="es-MX"/>
        </w:rPr>
      </w:pPr>
      <w:bookmarkStart w:id="0" w:name="_Hlk72967494"/>
      <w:r>
        <w:rPr>
          <w:noProof/>
          <w:lang w:val="es-CL" w:eastAsia="es-CL"/>
        </w:rPr>
        <w:drawing>
          <wp:inline distT="0" distB="0" distL="0" distR="0" wp14:anchorId="79217655" wp14:editId="56E5B646">
            <wp:extent cx="1657350" cy="1543800"/>
            <wp:effectExtent l="0" t="0" r="0" b="0"/>
            <wp:docPr id="11" name="Imagen 11" descr="MI PROYECTO TECNOLÓGICO | Actividades escolares, Tecnologico, Proye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 PROYECTO TECNOLÓGICO | Actividades escolares, Tecnologico, Proyecto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7955" cy="1553679"/>
                    </a:xfrm>
                    <a:prstGeom prst="rect">
                      <a:avLst/>
                    </a:prstGeom>
                    <a:noFill/>
                    <a:ln>
                      <a:noFill/>
                    </a:ln>
                  </pic:spPr>
                </pic:pic>
              </a:graphicData>
            </a:graphic>
          </wp:inline>
        </w:drawing>
      </w:r>
    </w:p>
    <w:p w14:paraId="258742A3" w14:textId="55DAD009" w:rsidR="00094ACB" w:rsidRDefault="00094ACB" w:rsidP="00094ACB">
      <w:pPr>
        <w:shd w:val="clear" w:color="auto" w:fill="FFFFFF"/>
        <w:spacing w:after="375"/>
        <w:rPr>
          <w:rFonts w:ascii="Century Gothic" w:hAnsi="Century Gothic"/>
          <w:sz w:val="24"/>
          <w:szCs w:val="24"/>
        </w:rPr>
      </w:pPr>
      <w:r>
        <w:rPr>
          <w:rFonts w:ascii="Century Gothic" w:hAnsi="Century Gothic"/>
          <w:sz w:val="24"/>
          <w:szCs w:val="24"/>
        </w:rPr>
        <w:t xml:space="preserve">Como les comenté el trimestre pasado, el eje central de esta asignatura será el desarrollo de </w:t>
      </w:r>
      <w:r>
        <w:rPr>
          <w:rFonts w:ascii="Century Gothic" w:hAnsi="Century Gothic"/>
          <w:b/>
          <w:bCs/>
          <w:sz w:val="24"/>
          <w:szCs w:val="24"/>
        </w:rPr>
        <w:t>proyectos</w:t>
      </w:r>
      <w:r>
        <w:rPr>
          <w:rFonts w:ascii="Century Gothic" w:hAnsi="Century Gothic"/>
          <w:sz w:val="24"/>
          <w:szCs w:val="24"/>
        </w:rPr>
        <w:t xml:space="preserve">, nuestro objetivo será aprender a desarrollar una forma de trabajo y de pensamiento, que nos ayudará mucho en diferentes áreas de nuestra vida. </w:t>
      </w:r>
    </w:p>
    <w:p w14:paraId="51141CDD" w14:textId="77777777" w:rsidR="00094ACB" w:rsidRDefault="00094ACB" w:rsidP="00094ACB">
      <w:pPr>
        <w:shd w:val="clear" w:color="auto" w:fill="FFFFFF"/>
        <w:spacing w:after="375"/>
        <w:rPr>
          <w:rFonts w:ascii="Century Gothic" w:hAnsi="Century Gothic"/>
          <w:sz w:val="24"/>
          <w:szCs w:val="24"/>
        </w:rPr>
      </w:pPr>
      <w:r>
        <w:rPr>
          <w:rFonts w:ascii="Century Gothic" w:hAnsi="Century Gothic"/>
          <w:sz w:val="24"/>
          <w:szCs w:val="24"/>
        </w:rPr>
        <w:t>Los proyectos son la manera más pragmática para establecer el modo en que haremos algo, existen diferentes tipos de proyectos según las diferentes áreas en que pensemos hacer algo.</w:t>
      </w:r>
    </w:p>
    <w:p w14:paraId="0BA4263A" w14:textId="096DD6EC" w:rsidR="00094ACB" w:rsidRPr="009B7277" w:rsidRDefault="00094ACB" w:rsidP="00094ACB">
      <w:pPr>
        <w:shd w:val="clear" w:color="auto" w:fill="FFFFFF"/>
        <w:spacing w:after="375"/>
        <w:rPr>
          <w:rFonts w:ascii="Century Gothic" w:hAnsi="Century Gothic"/>
          <w:b/>
          <w:bCs/>
          <w:sz w:val="24"/>
          <w:szCs w:val="24"/>
        </w:rPr>
      </w:pPr>
      <w:r>
        <w:rPr>
          <w:rFonts w:ascii="Century Gothic" w:hAnsi="Century Gothic"/>
          <w:sz w:val="24"/>
          <w:szCs w:val="24"/>
        </w:rPr>
        <w:t xml:space="preserve">En este caso, en este trimestre, desarrollaremos un </w:t>
      </w:r>
      <w:r>
        <w:rPr>
          <w:rFonts w:ascii="Century Gothic" w:hAnsi="Century Gothic"/>
          <w:b/>
          <w:bCs/>
          <w:sz w:val="24"/>
          <w:szCs w:val="24"/>
        </w:rPr>
        <w:t>Proyecto Tecnológico.</w:t>
      </w:r>
    </w:p>
    <w:p w14:paraId="335B2DAD" w14:textId="77777777" w:rsidR="00094ACB" w:rsidRDefault="00094ACB" w:rsidP="00094ACB">
      <w:pPr>
        <w:shd w:val="clear" w:color="auto" w:fill="FFFFFF"/>
        <w:spacing w:after="375"/>
        <w:rPr>
          <w:rFonts w:ascii="Century Gothic" w:hAnsi="Century Gothic"/>
          <w:sz w:val="24"/>
          <w:szCs w:val="24"/>
        </w:rPr>
      </w:pPr>
      <w:r w:rsidRPr="00A93525">
        <w:rPr>
          <w:rFonts w:ascii="Century Gothic" w:hAnsi="Century Gothic"/>
          <w:sz w:val="24"/>
          <w:szCs w:val="24"/>
        </w:rPr>
        <w:t>Un proyecto tecnológico es una secuencia de tareas o actividades relacionadas entre sí, que tiene como objetivo la creación de un producto o servicio que brinde una solución. Para que lo que se diseña sea </w:t>
      </w:r>
      <w:r w:rsidRPr="00A93525">
        <w:rPr>
          <w:rFonts w:ascii="Century Gothic" w:hAnsi="Century Gothic"/>
          <w:b/>
          <w:bCs/>
          <w:sz w:val="24"/>
          <w:szCs w:val="24"/>
        </w:rPr>
        <w:t>efectivo</w:t>
      </w:r>
      <w:r w:rsidRPr="00A93525">
        <w:rPr>
          <w:rFonts w:ascii="Century Gothic" w:hAnsi="Century Gothic"/>
          <w:sz w:val="24"/>
          <w:szCs w:val="24"/>
        </w:rPr>
        <w:t xml:space="preserve">, debe resolver el problema mejor que otra propuesta con la misma función. El resultado final es un modelo o prototipo a escala. Se debe tener presente que, cuando hablamos de tecnologías, no nos referimos solo a las nuevas sino a la más apropiadas. </w:t>
      </w:r>
    </w:p>
    <w:p w14:paraId="0F9F56C9" w14:textId="77777777" w:rsidR="00C84764" w:rsidRDefault="00C84764" w:rsidP="00094ACB">
      <w:pPr>
        <w:shd w:val="clear" w:color="auto" w:fill="FFFFFF"/>
        <w:spacing w:after="375"/>
        <w:rPr>
          <w:rFonts w:ascii="Century Gothic" w:hAnsi="Century Gothic"/>
          <w:sz w:val="24"/>
          <w:szCs w:val="24"/>
        </w:rPr>
      </w:pPr>
    </w:p>
    <w:p w14:paraId="4BF41EF0" w14:textId="77777777" w:rsidR="00094ACB" w:rsidRPr="00C84764" w:rsidRDefault="00094ACB" w:rsidP="00C84764">
      <w:pPr>
        <w:shd w:val="clear" w:color="auto" w:fill="FFFFFF"/>
        <w:spacing w:after="375"/>
        <w:jc w:val="center"/>
        <w:rPr>
          <w:rFonts w:ascii="Century Gothic" w:hAnsi="Century Gothic"/>
          <w:b/>
          <w:color w:val="FF6600"/>
          <w:sz w:val="24"/>
          <w:szCs w:val="24"/>
        </w:rPr>
      </w:pPr>
      <w:r w:rsidRPr="00C84764">
        <w:rPr>
          <w:rFonts w:ascii="Century Gothic" w:hAnsi="Century Gothic"/>
          <w:b/>
          <w:color w:val="FF6600"/>
          <w:sz w:val="24"/>
          <w:szCs w:val="24"/>
        </w:rPr>
        <w:lastRenderedPageBreak/>
        <w:t>A continuación, revisaremos los cinco pasos para desarrollar un proyecto tecnológico.</w:t>
      </w:r>
    </w:p>
    <w:p w14:paraId="79763B27" w14:textId="77777777" w:rsidR="00094ACB" w:rsidRDefault="00094ACB" w:rsidP="00094ACB">
      <w:pPr>
        <w:pStyle w:val="Prrafodelista"/>
        <w:numPr>
          <w:ilvl w:val="0"/>
          <w:numId w:val="27"/>
        </w:numPr>
        <w:shd w:val="clear" w:color="auto" w:fill="FFFFFF"/>
        <w:spacing w:after="375"/>
        <w:rPr>
          <w:rFonts w:ascii="Century Gothic" w:hAnsi="Century Gothic"/>
          <w:sz w:val="24"/>
          <w:szCs w:val="24"/>
        </w:rPr>
      </w:pPr>
      <w:r w:rsidRPr="009B7277">
        <w:rPr>
          <w:rFonts w:ascii="Century Gothic" w:hAnsi="Century Gothic"/>
          <w:b/>
          <w:bCs/>
          <w:sz w:val="24"/>
          <w:szCs w:val="24"/>
        </w:rPr>
        <w:t>Planteamiento u oportunidad.</w:t>
      </w:r>
      <w:r w:rsidRPr="009B7277">
        <w:rPr>
          <w:rFonts w:ascii="Century Gothic" w:hAnsi="Century Gothic"/>
          <w:sz w:val="24"/>
          <w:szCs w:val="24"/>
        </w:rPr>
        <w:t xml:space="preserve"> Consiste en la detección de la necesidad o problema a resolver. Esta etapa debe ser muy específica, y la definición debe ser concreta. Es decir, especificar en términos precisos qué es lo que se va a abordar tecnológicamente</w:t>
      </w:r>
    </w:p>
    <w:p w14:paraId="47C83816" w14:textId="77777777" w:rsidR="00094ACB" w:rsidRPr="009B7277" w:rsidRDefault="00094ACB" w:rsidP="00094ACB">
      <w:pPr>
        <w:pStyle w:val="Prrafodelista"/>
        <w:shd w:val="clear" w:color="auto" w:fill="FFFFFF"/>
        <w:spacing w:after="375"/>
        <w:rPr>
          <w:rFonts w:ascii="Century Gothic" w:hAnsi="Century Gothic"/>
          <w:sz w:val="24"/>
          <w:szCs w:val="24"/>
        </w:rPr>
      </w:pPr>
    </w:p>
    <w:p w14:paraId="671C73A4" w14:textId="77777777" w:rsidR="00094ACB" w:rsidRDefault="00094ACB" w:rsidP="00094ACB">
      <w:pPr>
        <w:pStyle w:val="Prrafodelista"/>
        <w:numPr>
          <w:ilvl w:val="0"/>
          <w:numId w:val="27"/>
        </w:numPr>
        <w:shd w:val="clear" w:color="auto" w:fill="FFFFFF"/>
        <w:spacing w:after="375"/>
        <w:rPr>
          <w:rFonts w:ascii="Century Gothic" w:hAnsi="Century Gothic"/>
          <w:sz w:val="24"/>
          <w:szCs w:val="24"/>
        </w:rPr>
      </w:pPr>
      <w:r w:rsidRPr="009B7277">
        <w:rPr>
          <w:rFonts w:ascii="Century Gothic" w:hAnsi="Century Gothic"/>
          <w:b/>
          <w:bCs/>
          <w:sz w:val="24"/>
          <w:szCs w:val="24"/>
        </w:rPr>
        <w:t>Diseño.</w:t>
      </w:r>
      <w:r w:rsidRPr="009B7277">
        <w:rPr>
          <w:rFonts w:ascii="Century Gothic" w:hAnsi="Century Gothic"/>
          <w:sz w:val="24"/>
          <w:szCs w:val="24"/>
        </w:rPr>
        <w:t xml:space="preserve"> Es la etapa más creativa del proceso. Su objetivo es plantear imaginación la solución al problema teniendo en cuenta distintos aspectos: técnicos, económicos, éticos, ambientales y estéticos, entre otros. El resultado es la </w:t>
      </w:r>
      <w:r w:rsidRPr="00727F58">
        <w:rPr>
          <w:rFonts w:ascii="Century Gothic" w:hAnsi="Century Gothic"/>
          <w:b/>
          <w:bCs/>
          <w:sz w:val="24"/>
          <w:szCs w:val="24"/>
        </w:rPr>
        <w:t>representación</w:t>
      </w:r>
      <w:r w:rsidRPr="009B7277">
        <w:rPr>
          <w:rFonts w:ascii="Century Gothic" w:hAnsi="Century Gothic"/>
          <w:sz w:val="24"/>
          <w:szCs w:val="24"/>
        </w:rPr>
        <w:t xml:space="preserve"> del producto, proceso o servicio en el que estamos trabajando o su descripción en forma detallada.</w:t>
      </w:r>
    </w:p>
    <w:p w14:paraId="498D37A4" w14:textId="77777777" w:rsidR="00094ACB" w:rsidRPr="00727F58" w:rsidRDefault="00094ACB" w:rsidP="00094ACB">
      <w:pPr>
        <w:pStyle w:val="Prrafodelista"/>
        <w:rPr>
          <w:rFonts w:ascii="Century Gothic" w:hAnsi="Century Gothic"/>
          <w:sz w:val="24"/>
          <w:szCs w:val="24"/>
        </w:rPr>
      </w:pPr>
    </w:p>
    <w:p w14:paraId="499C58FB" w14:textId="77777777" w:rsidR="00094ACB" w:rsidRPr="009B7277" w:rsidRDefault="00094ACB" w:rsidP="00094ACB">
      <w:pPr>
        <w:pStyle w:val="Prrafodelista"/>
        <w:shd w:val="clear" w:color="auto" w:fill="FFFFFF"/>
        <w:spacing w:after="375"/>
        <w:rPr>
          <w:rFonts w:ascii="Century Gothic" w:hAnsi="Century Gothic"/>
          <w:sz w:val="24"/>
          <w:szCs w:val="24"/>
        </w:rPr>
      </w:pPr>
    </w:p>
    <w:p w14:paraId="0E0E7D30" w14:textId="77777777" w:rsidR="00094ACB" w:rsidRDefault="00094ACB" w:rsidP="00094ACB">
      <w:pPr>
        <w:pStyle w:val="Prrafodelista"/>
        <w:numPr>
          <w:ilvl w:val="0"/>
          <w:numId w:val="27"/>
        </w:numPr>
        <w:shd w:val="clear" w:color="auto" w:fill="FFFFFF"/>
        <w:spacing w:after="375"/>
        <w:rPr>
          <w:rFonts w:ascii="Century Gothic" w:hAnsi="Century Gothic"/>
          <w:sz w:val="24"/>
          <w:szCs w:val="24"/>
        </w:rPr>
      </w:pPr>
      <w:r w:rsidRPr="009B7277">
        <w:rPr>
          <w:rFonts w:ascii="Century Gothic" w:hAnsi="Century Gothic"/>
          <w:b/>
          <w:bCs/>
          <w:sz w:val="24"/>
          <w:szCs w:val="24"/>
        </w:rPr>
        <w:t>Planificación u organización y gestión</w:t>
      </w:r>
      <w:r w:rsidRPr="009B7277">
        <w:rPr>
          <w:rFonts w:ascii="Century Gothic" w:hAnsi="Century Gothic"/>
          <w:sz w:val="24"/>
          <w:szCs w:val="24"/>
        </w:rPr>
        <w:t>. Describe las tareas a realizar para la concreción del proyecto. Incluye información detallada acerca de equipos de trabajo, secuencia de tareas, tiempos y recursos necesarios. Debe consignar roles y responsabilidades de los integrantes del equipo. Incluye el análisis de riesgo.</w:t>
      </w:r>
    </w:p>
    <w:p w14:paraId="5CE55268" w14:textId="77777777" w:rsidR="00094ACB" w:rsidRPr="009B7277" w:rsidRDefault="00094ACB" w:rsidP="00094ACB">
      <w:pPr>
        <w:pStyle w:val="Prrafodelista"/>
        <w:shd w:val="clear" w:color="auto" w:fill="FFFFFF"/>
        <w:spacing w:after="375"/>
        <w:rPr>
          <w:rFonts w:ascii="Century Gothic" w:hAnsi="Century Gothic"/>
          <w:sz w:val="24"/>
          <w:szCs w:val="24"/>
        </w:rPr>
      </w:pPr>
    </w:p>
    <w:p w14:paraId="649753EB" w14:textId="77777777" w:rsidR="00094ACB" w:rsidRDefault="00094ACB" w:rsidP="00094ACB">
      <w:pPr>
        <w:pStyle w:val="Prrafodelista"/>
        <w:numPr>
          <w:ilvl w:val="0"/>
          <w:numId w:val="27"/>
        </w:numPr>
        <w:shd w:val="clear" w:color="auto" w:fill="FFFFFF"/>
        <w:spacing w:after="375"/>
        <w:rPr>
          <w:rFonts w:ascii="Century Gothic" w:hAnsi="Century Gothic"/>
          <w:sz w:val="24"/>
          <w:szCs w:val="24"/>
        </w:rPr>
      </w:pPr>
      <w:r w:rsidRPr="009B7277">
        <w:rPr>
          <w:rFonts w:ascii="Century Gothic" w:hAnsi="Century Gothic"/>
          <w:b/>
          <w:bCs/>
          <w:sz w:val="24"/>
          <w:szCs w:val="24"/>
        </w:rPr>
        <w:t>Programación y ejecución.</w:t>
      </w:r>
      <w:r w:rsidRPr="009B7277">
        <w:rPr>
          <w:rFonts w:ascii="Century Gothic" w:hAnsi="Century Gothic"/>
          <w:sz w:val="24"/>
          <w:szCs w:val="24"/>
        </w:rPr>
        <w:t xml:space="preserve"> Esta etapa consiste en la elaboración de un programa de trabajo para la obtención del prototipo o modelo. Incluye la descripción gráfica de la secuencia de tareas y tiempos de ejecución de cada una de éstas.</w:t>
      </w:r>
    </w:p>
    <w:p w14:paraId="1C7B4D0B" w14:textId="77777777" w:rsidR="00094ACB" w:rsidRPr="00727F58" w:rsidRDefault="00094ACB" w:rsidP="00094ACB">
      <w:pPr>
        <w:pStyle w:val="Prrafodelista"/>
        <w:rPr>
          <w:rFonts w:ascii="Century Gothic" w:hAnsi="Century Gothic"/>
          <w:sz w:val="24"/>
          <w:szCs w:val="24"/>
        </w:rPr>
      </w:pPr>
    </w:p>
    <w:p w14:paraId="41475D56" w14:textId="77777777" w:rsidR="00094ACB" w:rsidRPr="009B7277" w:rsidRDefault="00094ACB" w:rsidP="00094ACB">
      <w:pPr>
        <w:pStyle w:val="Prrafodelista"/>
        <w:shd w:val="clear" w:color="auto" w:fill="FFFFFF"/>
        <w:spacing w:after="375"/>
        <w:rPr>
          <w:rFonts w:ascii="Century Gothic" w:hAnsi="Century Gothic"/>
          <w:sz w:val="24"/>
          <w:szCs w:val="24"/>
        </w:rPr>
      </w:pPr>
    </w:p>
    <w:p w14:paraId="69D48AE0" w14:textId="77777777" w:rsidR="00094ACB" w:rsidRDefault="00094ACB" w:rsidP="00094ACB">
      <w:pPr>
        <w:pStyle w:val="Prrafodelista"/>
        <w:numPr>
          <w:ilvl w:val="0"/>
          <w:numId w:val="27"/>
        </w:numPr>
        <w:shd w:val="clear" w:color="auto" w:fill="FFFFFF"/>
        <w:spacing w:after="375"/>
        <w:rPr>
          <w:rFonts w:ascii="Century Gothic" w:hAnsi="Century Gothic"/>
          <w:sz w:val="24"/>
          <w:szCs w:val="24"/>
        </w:rPr>
      </w:pPr>
      <w:r w:rsidRPr="009B7277">
        <w:rPr>
          <w:rFonts w:ascii="Century Gothic" w:hAnsi="Century Gothic"/>
          <w:b/>
          <w:bCs/>
          <w:sz w:val="24"/>
          <w:szCs w:val="24"/>
        </w:rPr>
        <w:t>Evaluación.</w:t>
      </w:r>
      <w:r w:rsidRPr="009B7277">
        <w:rPr>
          <w:rFonts w:ascii="Century Gothic" w:hAnsi="Century Gothic"/>
          <w:sz w:val="24"/>
          <w:szCs w:val="24"/>
        </w:rPr>
        <w:t xml:space="preserve"> Consiste en la revisión de lo hecho en función de lo proyectado para realizar las modificaciones necesarias. Permite identificar aspectos que no se hubieran tenido en cuenta en el diseño para corregir o mejorar. Además, responde las preguntas que llevaron a la formulación del proyecto. Aquí es donde se demuestra la efectividad, es decir, si resuelve el problema mejor que otra solución existente. Se debe tener en cuenta que el resultado obtenido puede ser peor al esperado o incluso mejor. Es porque los proyectos tecnológicos tienen un alto componente de incertidumbre y riesgo.</w:t>
      </w:r>
    </w:p>
    <w:p w14:paraId="19E09D07" w14:textId="77777777" w:rsidR="00094ACB" w:rsidRDefault="00094ACB" w:rsidP="00094ACB">
      <w:pPr>
        <w:shd w:val="clear" w:color="auto" w:fill="FFFFFF"/>
        <w:spacing w:after="375"/>
        <w:rPr>
          <w:rFonts w:ascii="Century Gothic" w:hAnsi="Century Gothic"/>
          <w:sz w:val="24"/>
          <w:szCs w:val="24"/>
        </w:rPr>
      </w:pPr>
      <w:r>
        <w:rPr>
          <w:rFonts w:ascii="Century Gothic" w:hAnsi="Century Gothic"/>
          <w:sz w:val="24"/>
          <w:szCs w:val="24"/>
        </w:rPr>
        <w:t xml:space="preserve">En esta primera actividad, nos centraremos en el planteamiento del problema o necesidad que buscaremos satisfacer en nuestro proyecto. </w:t>
      </w:r>
    </w:p>
    <w:p w14:paraId="58F4CD5D" w14:textId="77777777" w:rsidR="00094ACB" w:rsidRDefault="00094ACB" w:rsidP="00094ACB">
      <w:pPr>
        <w:shd w:val="clear" w:color="auto" w:fill="FFFFFF"/>
        <w:spacing w:after="375"/>
        <w:rPr>
          <w:rFonts w:ascii="Century Gothic" w:hAnsi="Century Gothic"/>
          <w:sz w:val="24"/>
          <w:szCs w:val="24"/>
        </w:rPr>
      </w:pPr>
      <w:r>
        <w:rPr>
          <w:rFonts w:ascii="Century Gothic" w:hAnsi="Century Gothic"/>
          <w:sz w:val="24"/>
          <w:szCs w:val="24"/>
        </w:rPr>
        <w:t>Para esto, recordaremos la primera actividad que realizamos este año, en la que identificábamos distintos problemas e imaginábamos cuales podrían ser sus soluciones.</w:t>
      </w:r>
    </w:p>
    <w:p w14:paraId="42774EFD" w14:textId="77777777" w:rsidR="00094ACB" w:rsidRDefault="00094ACB" w:rsidP="00094ACB">
      <w:pPr>
        <w:shd w:val="clear" w:color="auto" w:fill="FFFFFF"/>
        <w:spacing w:after="375"/>
        <w:rPr>
          <w:rFonts w:ascii="Century Gothic" w:hAnsi="Century Gothic"/>
          <w:sz w:val="24"/>
          <w:szCs w:val="24"/>
        </w:rPr>
      </w:pPr>
      <w:r>
        <w:rPr>
          <w:rFonts w:ascii="Century Gothic" w:hAnsi="Century Gothic"/>
          <w:sz w:val="24"/>
          <w:szCs w:val="24"/>
        </w:rPr>
        <w:t xml:space="preserve">Luego, escogeremos una problemática o necesidad que buscaremos solucionar, teniendo en cuenta principalmente que tendremos que realizar un proyecto para solucionarlo y que debemos </w:t>
      </w:r>
      <w:r>
        <w:rPr>
          <w:rFonts w:ascii="Century Gothic" w:hAnsi="Century Gothic"/>
          <w:b/>
          <w:bCs/>
          <w:sz w:val="24"/>
          <w:szCs w:val="24"/>
        </w:rPr>
        <w:t>ejecutar este proyecto.</w:t>
      </w:r>
      <w:r>
        <w:rPr>
          <w:rFonts w:ascii="Century Gothic" w:hAnsi="Century Gothic"/>
          <w:sz w:val="24"/>
          <w:szCs w:val="24"/>
        </w:rPr>
        <w:t xml:space="preserve"> </w:t>
      </w:r>
    </w:p>
    <w:p w14:paraId="761E1075" w14:textId="77777777" w:rsidR="00094ACB" w:rsidRDefault="00094ACB" w:rsidP="00094ACB">
      <w:pPr>
        <w:shd w:val="clear" w:color="auto" w:fill="FFFFFF"/>
        <w:spacing w:after="375"/>
        <w:rPr>
          <w:rFonts w:ascii="Century Gothic" w:hAnsi="Century Gothic"/>
          <w:sz w:val="24"/>
          <w:szCs w:val="24"/>
        </w:rPr>
      </w:pPr>
      <w:r>
        <w:rPr>
          <w:rFonts w:ascii="Century Gothic" w:hAnsi="Century Gothic"/>
          <w:sz w:val="24"/>
          <w:szCs w:val="24"/>
        </w:rPr>
        <w:t>Para esto, te recomiendo que tengas en mente 3 posibilidades, las cuales analizaremos en clases y escogeremos la que sea más posible de realizar.</w:t>
      </w:r>
    </w:p>
    <w:tbl>
      <w:tblPr>
        <w:tblStyle w:val="Tablaconcuadrcula"/>
        <w:tblW w:w="0" w:type="auto"/>
        <w:tblLook w:val="04A0" w:firstRow="1" w:lastRow="0" w:firstColumn="1" w:lastColumn="0" w:noHBand="0" w:noVBand="1"/>
      </w:tblPr>
      <w:tblGrid>
        <w:gridCol w:w="1696"/>
        <w:gridCol w:w="4082"/>
        <w:gridCol w:w="5103"/>
      </w:tblGrid>
      <w:tr w:rsidR="00094ACB" w14:paraId="303024E0" w14:textId="77777777" w:rsidTr="00C84764">
        <w:tc>
          <w:tcPr>
            <w:tcW w:w="1696" w:type="dxa"/>
            <w:vAlign w:val="center"/>
          </w:tcPr>
          <w:p w14:paraId="69EAF658" w14:textId="77777777" w:rsidR="00094ACB" w:rsidRPr="00727F58" w:rsidRDefault="00094ACB" w:rsidP="00D425DC">
            <w:pPr>
              <w:spacing w:after="375"/>
              <w:jc w:val="center"/>
              <w:rPr>
                <w:rFonts w:ascii="Century Gothic" w:hAnsi="Century Gothic"/>
                <w:b/>
                <w:bCs/>
                <w:sz w:val="24"/>
                <w:szCs w:val="24"/>
              </w:rPr>
            </w:pPr>
            <w:r w:rsidRPr="00727F58">
              <w:rPr>
                <w:rFonts w:ascii="Century Gothic" w:hAnsi="Century Gothic"/>
                <w:b/>
                <w:bCs/>
                <w:sz w:val="24"/>
                <w:szCs w:val="24"/>
              </w:rPr>
              <w:lastRenderedPageBreak/>
              <w:t>Opción</w:t>
            </w:r>
          </w:p>
        </w:tc>
        <w:tc>
          <w:tcPr>
            <w:tcW w:w="4082" w:type="dxa"/>
            <w:vAlign w:val="center"/>
          </w:tcPr>
          <w:p w14:paraId="75F96DA6" w14:textId="77777777" w:rsidR="00094ACB" w:rsidRPr="00727F58" w:rsidRDefault="00094ACB" w:rsidP="00D425DC">
            <w:pPr>
              <w:spacing w:after="375"/>
              <w:jc w:val="center"/>
              <w:rPr>
                <w:rFonts w:ascii="Century Gothic" w:hAnsi="Century Gothic"/>
                <w:b/>
                <w:bCs/>
                <w:sz w:val="24"/>
                <w:szCs w:val="24"/>
              </w:rPr>
            </w:pPr>
            <w:r w:rsidRPr="00727F58">
              <w:rPr>
                <w:rFonts w:ascii="Century Gothic" w:hAnsi="Century Gothic"/>
                <w:b/>
                <w:bCs/>
                <w:sz w:val="24"/>
                <w:szCs w:val="24"/>
              </w:rPr>
              <w:t>Problema</w:t>
            </w:r>
          </w:p>
        </w:tc>
        <w:tc>
          <w:tcPr>
            <w:tcW w:w="5103" w:type="dxa"/>
            <w:vAlign w:val="center"/>
          </w:tcPr>
          <w:p w14:paraId="7CF077C8" w14:textId="77777777" w:rsidR="00094ACB" w:rsidRPr="00727F58" w:rsidRDefault="00094ACB" w:rsidP="00D425DC">
            <w:pPr>
              <w:spacing w:after="375"/>
              <w:jc w:val="center"/>
              <w:rPr>
                <w:rFonts w:ascii="Century Gothic" w:hAnsi="Century Gothic"/>
                <w:b/>
                <w:bCs/>
                <w:sz w:val="24"/>
                <w:szCs w:val="24"/>
              </w:rPr>
            </w:pPr>
            <w:r w:rsidRPr="00727F58">
              <w:rPr>
                <w:rFonts w:ascii="Century Gothic" w:hAnsi="Century Gothic"/>
                <w:b/>
                <w:bCs/>
                <w:sz w:val="24"/>
                <w:szCs w:val="24"/>
              </w:rPr>
              <w:t>Solución</w:t>
            </w:r>
          </w:p>
        </w:tc>
      </w:tr>
      <w:tr w:rsidR="00094ACB" w14:paraId="3BB037B6" w14:textId="77777777" w:rsidTr="00C84764">
        <w:trPr>
          <w:trHeight w:val="888"/>
        </w:trPr>
        <w:tc>
          <w:tcPr>
            <w:tcW w:w="1696" w:type="dxa"/>
            <w:vAlign w:val="center"/>
          </w:tcPr>
          <w:p w14:paraId="42036A89" w14:textId="77777777" w:rsidR="00094ACB" w:rsidRPr="00727F58" w:rsidRDefault="00094ACB" w:rsidP="00D425DC">
            <w:pPr>
              <w:spacing w:after="375"/>
              <w:jc w:val="center"/>
              <w:rPr>
                <w:rFonts w:ascii="Century Gothic" w:hAnsi="Century Gothic"/>
                <w:b/>
                <w:bCs/>
                <w:sz w:val="24"/>
                <w:szCs w:val="24"/>
              </w:rPr>
            </w:pPr>
            <w:r w:rsidRPr="00727F58">
              <w:rPr>
                <w:rFonts w:ascii="Century Gothic" w:hAnsi="Century Gothic"/>
                <w:b/>
                <w:bCs/>
                <w:sz w:val="24"/>
                <w:szCs w:val="24"/>
              </w:rPr>
              <w:t>1</w:t>
            </w:r>
          </w:p>
        </w:tc>
        <w:tc>
          <w:tcPr>
            <w:tcW w:w="4082" w:type="dxa"/>
          </w:tcPr>
          <w:p w14:paraId="181AD659" w14:textId="77777777" w:rsidR="00094ACB" w:rsidRDefault="00094ACB" w:rsidP="00D425DC">
            <w:pPr>
              <w:spacing w:after="375"/>
              <w:rPr>
                <w:rFonts w:ascii="Century Gothic" w:hAnsi="Century Gothic"/>
                <w:sz w:val="24"/>
                <w:szCs w:val="24"/>
              </w:rPr>
            </w:pPr>
          </w:p>
        </w:tc>
        <w:tc>
          <w:tcPr>
            <w:tcW w:w="5103" w:type="dxa"/>
          </w:tcPr>
          <w:p w14:paraId="589DE03C" w14:textId="77777777" w:rsidR="00094ACB" w:rsidRDefault="00094ACB" w:rsidP="00D425DC">
            <w:pPr>
              <w:spacing w:after="375"/>
              <w:rPr>
                <w:rFonts w:ascii="Century Gothic" w:hAnsi="Century Gothic"/>
                <w:sz w:val="24"/>
                <w:szCs w:val="24"/>
              </w:rPr>
            </w:pPr>
          </w:p>
        </w:tc>
      </w:tr>
      <w:tr w:rsidR="00094ACB" w14:paraId="561AE6F5" w14:textId="77777777" w:rsidTr="00C84764">
        <w:trPr>
          <w:trHeight w:val="971"/>
        </w:trPr>
        <w:tc>
          <w:tcPr>
            <w:tcW w:w="1696" w:type="dxa"/>
            <w:vAlign w:val="center"/>
          </w:tcPr>
          <w:p w14:paraId="725619C1" w14:textId="77777777" w:rsidR="00094ACB" w:rsidRPr="00727F58" w:rsidRDefault="00094ACB" w:rsidP="00D425DC">
            <w:pPr>
              <w:spacing w:after="375"/>
              <w:jc w:val="center"/>
              <w:rPr>
                <w:rFonts w:ascii="Century Gothic" w:hAnsi="Century Gothic"/>
                <w:b/>
                <w:bCs/>
                <w:sz w:val="24"/>
                <w:szCs w:val="24"/>
              </w:rPr>
            </w:pPr>
            <w:r w:rsidRPr="00727F58">
              <w:rPr>
                <w:rFonts w:ascii="Century Gothic" w:hAnsi="Century Gothic"/>
                <w:b/>
                <w:bCs/>
                <w:sz w:val="24"/>
                <w:szCs w:val="24"/>
              </w:rPr>
              <w:t>2</w:t>
            </w:r>
          </w:p>
        </w:tc>
        <w:tc>
          <w:tcPr>
            <w:tcW w:w="4082" w:type="dxa"/>
          </w:tcPr>
          <w:p w14:paraId="6C26FCBE" w14:textId="77777777" w:rsidR="00094ACB" w:rsidRDefault="00094ACB" w:rsidP="00D425DC">
            <w:pPr>
              <w:spacing w:after="375"/>
              <w:rPr>
                <w:rFonts w:ascii="Century Gothic" w:hAnsi="Century Gothic"/>
                <w:sz w:val="24"/>
                <w:szCs w:val="24"/>
              </w:rPr>
            </w:pPr>
          </w:p>
        </w:tc>
        <w:tc>
          <w:tcPr>
            <w:tcW w:w="5103" w:type="dxa"/>
          </w:tcPr>
          <w:p w14:paraId="2EBAFA23" w14:textId="77777777" w:rsidR="00094ACB" w:rsidRDefault="00094ACB" w:rsidP="00D425DC">
            <w:pPr>
              <w:spacing w:after="375"/>
              <w:rPr>
                <w:rFonts w:ascii="Century Gothic" w:hAnsi="Century Gothic"/>
                <w:sz w:val="24"/>
                <w:szCs w:val="24"/>
              </w:rPr>
            </w:pPr>
          </w:p>
        </w:tc>
      </w:tr>
      <w:tr w:rsidR="00094ACB" w14:paraId="6B448CEA" w14:textId="77777777" w:rsidTr="00C84764">
        <w:trPr>
          <w:trHeight w:val="1113"/>
        </w:trPr>
        <w:tc>
          <w:tcPr>
            <w:tcW w:w="1696" w:type="dxa"/>
            <w:vAlign w:val="center"/>
          </w:tcPr>
          <w:p w14:paraId="611B2177" w14:textId="77777777" w:rsidR="00094ACB" w:rsidRPr="00727F58" w:rsidRDefault="00094ACB" w:rsidP="00D425DC">
            <w:pPr>
              <w:spacing w:after="375"/>
              <w:jc w:val="center"/>
              <w:rPr>
                <w:rFonts w:ascii="Century Gothic" w:hAnsi="Century Gothic"/>
                <w:b/>
                <w:bCs/>
                <w:sz w:val="24"/>
                <w:szCs w:val="24"/>
              </w:rPr>
            </w:pPr>
            <w:r w:rsidRPr="00727F58">
              <w:rPr>
                <w:rFonts w:ascii="Century Gothic" w:hAnsi="Century Gothic"/>
                <w:b/>
                <w:bCs/>
                <w:sz w:val="24"/>
                <w:szCs w:val="24"/>
              </w:rPr>
              <w:t>3</w:t>
            </w:r>
          </w:p>
        </w:tc>
        <w:tc>
          <w:tcPr>
            <w:tcW w:w="4082" w:type="dxa"/>
          </w:tcPr>
          <w:p w14:paraId="68DFB19D" w14:textId="77777777" w:rsidR="00094ACB" w:rsidRDefault="00094ACB" w:rsidP="00D425DC">
            <w:pPr>
              <w:spacing w:after="375"/>
              <w:rPr>
                <w:rFonts w:ascii="Century Gothic" w:hAnsi="Century Gothic"/>
                <w:sz w:val="24"/>
                <w:szCs w:val="24"/>
              </w:rPr>
            </w:pPr>
          </w:p>
        </w:tc>
        <w:tc>
          <w:tcPr>
            <w:tcW w:w="5103" w:type="dxa"/>
          </w:tcPr>
          <w:p w14:paraId="68ADB6A3" w14:textId="77777777" w:rsidR="00094ACB" w:rsidRDefault="00094ACB" w:rsidP="00D425DC">
            <w:pPr>
              <w:spacing w:after="375"/>
              <w:rPr>
                <w:rFonts w:ascii="Century Gothic" w:hAnsi="Century Gothic"/>
                <w:sz w:val="24"/>
                <w:szCs w:val="24"/>
              </w:rPr>
            </w:pPr>
          </w:p>
        </w:tc>
      </w:tr>
      <w:bookmarkEnd w:id="0"/>
    </w:tbl>
    <w:p w14:paraId="5CC51CA4" w14:textId="3DF85EEB" w:rsidR="00DF4693" w:rsidRDefault="00DF4693" w:rsidP="00006943">
      <w:pPr>
        <w:rPr>
          <w:rFonts w:ascii="Century Gothic" w:hAnsi="Century Gothic"/>
          <w:sz w:val="24"/>
          <w:szCs w:val="24"/>
        </w:rPr>
      </w:pPr>
    </w:p>
    <w:p w14:paraId="14AA6169" w14:textId="77777777" w:rsidR="00C84764" w:rsidRDefault="00C84764" w:rsidP="00006943">
      <w:pPr>
        <w:rPr>
          <w:rFonts w:ascii="Century Gothic" w:hAnsi="Century Gothic"/>
          <w:sz w:val="24"/>
          <w:szCs w:val="24"/>
        </w:rPr>
      </w:pPr>
    </w:p>
    <w:p w14:paraId="6767B695" w14:textId="77777777" w:rsidR="00C84764" w:rsidRPr="00E82DE4" w:rsidRDefault="00C84764" w:rsidP="00006943">
      <w:pPr>
        <w:rPr>
          <w:rFonts w:ascii="Century Gothic" w:hAnsi="Century Gothic"/>
          <w:sz w:val="24"/>
          <w:szCs w:val="24"/>
        </w:rPr>
      </w:pPr>
      <w:bookmarkStart w:id="1" w:name="_GoBack"/>
      <w:bookmarkEnd w:id="1"/>
    </w:p>
    <w:tbl>
      <w:tblPr>
        <w:tblStyle w:val="Tablaconcuadrcula"/>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10940"/>
      </w:tblGrid>
      <w:tr w:rsidR="008B0927" w14:paraId="26AFB4A1" w14:textId="77777777" w:rsidTr="00DF4693">
        <w:trPr>
          <w:trHeight w:val="770"/>
        </w:trPr>
        <w:tc>
          <w:tcPr>
            <w:tcW w:w="10940" w:type="dxa"/>
          </w:tcPr>
          <w:p w14:paraId="5457FB10" w14:textId="77777777" w:rsidR="008B0927" w:rsidRPr="0089319E" w:rsidRDefault="008B0927" w:rsidP="008B0927">
            <w:pPr>
              <w:tabs>
                <w:tab w:val="left" w:pos="360"/>
              </w:tabs>
              <w:jc w:val="center"/>
              <w:rPr>
                <w:rFonts w:ascii="Century Gothic" w:hAnsi="Century Gothic"/>
                <w:b/>
                <w:bCs/>
                <w:color w:val="4472C4" w:themeColor="accent1"/>
                <w:sz w:val="24"/>
                <w:szCs w:val="24"/>
              </w:rPr>
            </w:pPr>
            <w:r w:rsidRPr="0089319E">
              <w:rPr>
                <w:rFonts w:ascii="Century Gothic" w:hAnsi="Century Gothic"/>
                <w:b/>
                <w:bCs/>
                <w:color w:val="4472C4" w:themeColor="accent1"/>
                <w:sz w:val="24"/>
                <w:szCs w:val="24"/>
              </w:rPr>
              <w:t xml:space="preserve">Ante cualquier duda o consulta, puedes contactarnos a los correos que aparecen al inicio de la guía. ¡Te mandamos muchos saludos! Y esperamos pronto poder volver a vernos. </w:t>
            </w:r>
          </w:p>
          <w:p w14:paraId="2777F6CE" w14:textId="77777777" w:rsidR="0089319E" w:rsidRDefault="0089319E" w:rsidP="008B0927">
            <w:pPr>
              <w:tabs>
                <w:tab w:val="left" w:pos="360"/>
              </w:tabs>
              <w:jc w:val="center"/>
              <w:rPr>
                <w:rFonts w:ascii="Century Gothic" w:hAnsi="Century Gothic"/>
                <w:b/>
                <w:bCs/>
                <w:color w:val="7030A0"/>
                <w:sz w:val="22"/>
                <w:szCs w:val="22"/>
              </w:rPr>
            </w:pPr>
          </w:p>
          <w:p w14:paraId="0D08D3BD" w14:textId="216E07D5" w:rsidR="0089319E" w:rsidRPr="00DF4693" w:rsidRDefault="0089319E" w:rsidP="008B0927">
            <w:pPr>
              <w:tabs>
                <w:tab w:val="left" w:pos="360"/>
              </w:tabs>
              <w:jc w:val="center"/>
              <w:rPr>
                <w:rFonts w:ascii="Century Gothic" w:hAnsi="Century Gothic"/>
                <w:b/>
                <w:bCs/>
                <w:sz w:val="22"/>
                <w:szCs w:val="22"/>
              </w:rPr>
            </w:pPr>
            <w:r>
              <w:rPr>
                <w:noProof/>
                <w:lang w:val="es-CL" w:eastAsia="es-CL"/>
              </w:rPr>
              <w:drawing>
                <wp:inline distT="0" distB="0" distL="0" distR="0" wp14:anchorId="152F3A6B" wp14:editId="4FE0CBA6">
                  <wp:extent cx="1714500" cy="1714500"/>
                  <wp:effectExtent l="0" t="0" r="0" b="0"/>
                  <wp:docPr id="10" name="Imagen 10" descr="Abrazo Vir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zo Virtu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r>
    </w:tbl>
    <w:p w14:paraId="3D1A6014" w14:textId="26B3741C" w:rsidR="00006943" w:rsidRDefault="00AF1AB9" w:rsidP="00AA3D41">
      <w:pPr>
        <w:tabs>
          <w:tab w:val="left" w:pos="360"/>
        </w:tabs>
        <w:rPr>
          <w:noProof/>
        </w:rPr>
      </w:pPr>
      <w:r w:rsidRPr="00AF1AB9">
        <w:rPr>
          <w:noProof/>
        </w:rPr>
        <w:t xml:space="preserve">   </w:t>
      </w:r>
      <w:r w:rsidR="00B96CDD" w:rsidRPr="00B96CDD">
        <w:rPr>
          <w:noProof/>
        </w:rPr>
        <w:t xml:space="preserve"> </w:t>
      </w:r>
    </w:p>
    <w:p w14:paraId="26108AFB" w14:textId="1D3B39A8" w:rsidR="004777A8" w:rsidRDefault="004777A8" w:rsidP="00AA3D41">
      <w:pPr>
        <w:tabs>
          <w:tab w:val="left" w:pos="360"/>
        </w:tabs>
        <w:rPr>
          <w:noProof/>
        </w:rPr>
      </w:pPr>
    </w:p>
    <w:p w14:paraId="04790012" w14:textId="735C9FD4" w:rsidR="004777A8" w:rsidRDefault="004777A8" w:rsidP="0089319E">
      <w:pPr>
        <w:tabs>
          <w:tab w:val="left" w:pos="360"/>
        </w:tabs>
        <w:jc w:val="center"/>
        <w:rPr>
          <w:noProof/>
        </w:rPr>
      </w:pPr>
    </w:p>
    <w:p w14:paraId="0E12D86D" w14:textId="2946DDB8" w:rsidR="004777A8" w:rsidRPr="004C48AC" w:rsidRDefault="004777A8" w:rsidP="00BA04FE">
      <w:pPr>
        <w:tabs>
          <w:tab w:val="left" w:pos="360"/>
        </w:tabs>
        <w:jc w:val="center"/>
        <w:rPr>
          <w:rFonts w:ascii="Century Gothic" w:hAnsi="Century Gothic"/>
          <w:b/>
          <w:sz w:val="24"/>
          <w:szCs w:val="24"/>
        </w:rPr>
      </w:pPr>
    </w:p>
    <w:sectPr w:rsidR="004777A8" w:rsidRPr="004C48AC" w:rsidSect="000467A4">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Std-Bold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59D"/>
    <w:multiLevelType w:val="hybridMultilevel"/>
    <w:tmpl w:val="1DA20FFC"/>
    <w:lvl w:ilvl="0" w:tplc="238C0EA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236239"/>
    <w:multiLevelType w:val="multilevel"/>
    <w:tmpl w:val="E054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10A0C"/>
    <w:multiLevelType w:val="hybridMultilevel"/>
    <w:tmpl w:val="891C7896"/>
    <w:lvl w:ilvl="0" w:tplc="88BAC93C">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C053AC9"/>
    <w:multiLevelType w:val="hybridMultilevel"/>
    <w:tmpl w:val="EABCF0E6"/>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091"/>
        </w:tabs>
        <w:ind w:left="1091" w:hanging="360"/>
      </w:pPr>
    </w:lvl>
    <w:lvl w:ilvl="2" w:tplc="0C0A001B" w:tentative="1">
      <w:start w:val="1"/>
      <w:numFmt w:val="lowerRoman"/>
      <w:lvlText w:val="%3."/>
      <w:lvlJc w:val="right"/>
      <w:pPr>
        <w:tabs>
          <w:tab w:val="num" w:pos="1811"/>
        </w:tabs>
        <w:ind w:left="1811" w:hanging="180"/>
      </w:p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4">
    <w:nsid w:val="0F527FCA"/>
    <w:multiLevelType w:val="hybridMultilevel"/>
    <w:tmpl w:val="52EED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33BEB"/>
    <w:multiLevelType w:val="hybridMultilevel"/>
    <w:tmpl w:val="D5C2034E"/>
    <w:lvl w:ilvl="0" w:tplc="872AD13E">
      <w:start w:val="1"/>
      <w:numFmt w:val="decimal"/>
      <w:lvlText w:val="%1."/>
      <w:lvlJc w:val="left"/>
      <w:pPr>
        <w:ind w:left="720" w:hanging="360"/>
      </w:pPr>
      <w:rPr>
        <w:rFonts w:ascii="HelveticaLTStd-BoldCond" w:eastAsia="Calibri" w:cs="HelveticaLTStd-BoldCond"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657436C"/>
    <w:multiLevelType w:val="hybridMultilevel"/>
    <w:tmpl w:val="1BDAFFCA"/>
    <w:lvl w:ilvl="0" w:tplc="8EB65284">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1E380F46"/>
    <w:multiLevelType w:val="hybridMultilevel"/>
    <w:tmpl w:val="A8568E1E"/>
    <w:lvl w:ilvl="0" w:tplc="52420726">
      <w:start w:val="3"/>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015991"/>
    <w:multiLevelType w:val="hybridMultilevel"/>
    <w:tmpl w:val="FCA879A8"/>
    <w:lvl w:ilvl="0" w:tplc="7EB44B9A">
      <w:start w:val="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nsid w:val="2A3F61CE"/>
    <w:multiLevelType w:val="hybridMultilevel"/>
    <w:tmpl w:val="52DAE332"/>
    <w:lvl w:ilvl="0" w:tplc="6DF0F576">
      <w:start w:val="1"/>
      <w:numFmt w:val="upperLetter"/>
      <w:lvlText w:val="%1."/>
      <w:lvlJc w:val="left"/>
      <w:pPr>
        <w:tabs>
          <w:tab w:val="num" w:pos="855"/>
        </w:tabs>
        <w:ind w:left="855" w:hanging="49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82486B"/>
    <w:multiLevelType w:val="hybridMultilevel"/>
    <w:tmpl w:val="F2D2EE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6C61732"/>
    <w:multiLevelType w:val="hybridMultilevel"/>
    <w:tmpl w:val="89BE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81669"/>
    <w:multiLevelType w:val="multilevel"/>
    <w:tmpl w:val="F77C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8351F8"/>
    <w:multiLevelType w:val="hybridMultilevel"/>
    <w:tmpl w:val="BD00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C32059"/>
    <w:multiLevelType w:val="hybridMultilevel"/>
    <w:tmpl w:val="645A57CA"/>
    <w:lvl w:ilvl="0" w:tplc="238C0EA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C9372D1"/>
    <w:multiLevelType w:val="hybridMultilevel"/>
    <w:tmpl w:val="17D0DA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69D0966"/>
    <w:multiLevelType w:val="hybridMultilevel"/>
    <w:tmpl w:val="2696C3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69E2906"/>
    <w:multiLevelType w:val="singleLevel"/>
    <w:tmpl w:val="35E03FB6"/>
    <w:lvl w:ilvl="0">
      <w:start w:val="1"/>
      <w:numFmt w:val="decimal"/>
      <w:lvlText w:val="%1)"/>
      <w:lvlJc w:val="left"/>
      <w:pPr>
        <w:tabs>
          <w:tab w:val="num" w:pos="720"/>
        </w:tabs>
        <w:ind w:left="720" w:hanging="360"/>
      </w:pPr>
      <w:rPr>
        <w:rFonts w:hint="default"/>
      </w:rPr>
    </w:lvl>
  </w:abstractNum>
  <w:abstractNum w:abstractNumId="18">
    <w:nsid w:val="577E5586"/>
    <w:multiLevelType w:val="hybridMultilevel"/>
    <w:tmpl w:val="CAFEF7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5E1E5CCC"/>
    <w:multiLevelType w:val="hybridMultilevel"/>
    <w:tmpl w:val="64F4702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16F3C9B"/>
    <w:multiLevelType w:val="hybridMultilevel"/>
    <w:tmpl w:val="935E2A00"/>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091"/>
        </w:tabs>
        <w:ind w:left="1091" w:hanging="360"/>
      </w:pPr>
    </w:lvl>
    <w:lvl w:ilvl="2" w:tplc="0C0A001B" w:tentative="1">
      <w:start w:val="1"/>
      <w:numFmt w:val="lowerRoman"/>
      <w:lvlText w:val="%3."/>
      <w:lvlJc w:val="right"/>
      <w:pPr>
        <w:tabs>
          <w:tab w:val="num" w:pos="1811"/>
        </w:tabs>
        <w:ind w:left="1811" w:hanging="180"/>
      </w:pPr>
    </w:lvl>
    <w:lvl w:ilvl="3" w:tplc="0C0A000F" w:tentative="1">
      <w:start w:val="1"/>
      <w:numFmt w:val="decimal"/>
      <w:lvlText w:val="%4."/>
      <w:lvlJc w:val="left"/>
      <w:pPr>
        <w:tabs>
          <w:tab w:val="num" w:pos="2531"/>
        </w:tabs>
        <w:ind w:left="2531" w:hanging="360"/>
      </w:pPr>
    </w:lvl>
    <w:lvl w:ilvl="4" w:tplc="0C0A0019" w:tentative="1">
      <w:start w:val="1"/>
      <w:numFmt w:val="lowerLetter"/>
      <w:lvlText w:val="%5."/>
      <w:lvlJc w:val="left"/>
      <w:pPr>
        <w:tabs>
          <w:tab w:val="num" w:pos="3251"/>
        </w:tabs>
        <w:ind w:left="3251" w:hanging="360"/>
      </w:pPr>
    </w:lvl>
    <w:lvl w:ilvl="5" w:tplc="0C0A001B" w:tentative="1">
      <w:start w:val="1"/>
      <w:numFmt w:val="lowerRoman"/>
      <w:lvlText w:val="%6."/>
      <w:lvlJc w:val="right"/>
      <w:pPr>
        <w:tabs>
          <w:tab w:val="num" w:pos="3971"/>
        </w:tabs>
        <w:ind w:left="3971" w:hanging="180"/>
      </w:pPr>
    </w:lvl>
    <w:lvl w:ilvl="6" w:tplc="0C0A000F" w:tentative="1">
      <w:start w:val="1"/>
      <w:numFmt w:val="decimal"/>
      <w:lvlText w:val="%7."/>
      <w:lvlJc w:val="left"/>
      <w:pPr>
        <w:tabs>
          <w:tab w:val="num" w:pos="4691"/>
        </w:tabs>
        <w:ind w:left="4691" w:hanging="360"/>
      </w:pPr>
    </w:lvl>
    <w:lvl w:ilvl="7" w:tplc="0C0A0019" w:tentative="1">
      <w:start w:val="1"/>
      <w:numFmt w:val="lowerLetter"/>
      <w:lvlText w:val="%8."/>
      <w:lvlJc w:val="left"/>
      <w:pPr>
        <w:tabs>
          <w:tab w:val="num" w:pos="5411"/>
        </w:tabs>
        <w:ind w:left="5411" w:hanging="360"/>
      </w:pPr>
    </w:lvl>
    <w:lvl w:ilvl="8" w:tplc="0C0A001B" w:tentative="1">
      <w:start w:val="1"/>
      <w:numFmt w:val="lowerRoman"/>
      <w:lvlText w:val="%9."/>
      <w:lvlJc w:val="right"/>
      <w:pPr>
        <w:tabs>
          <w:tab w:val="num" w:pos="6131"/>
        </w:tabs>
        <w:ind w:left="6131" w:hanging="180"/>
      </w:pPr>
    </w:lvl>
  </w:abstractNum>
  <w:abstractNum w:abstractNumId="21">
    <w:nsid w:val="65897B1A"/>
    <w:multiLevelType w:val="hybridMultilevel"/>
    <w:tmpl w:val="E56C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702006"/>
    <w:multiLevelType w:val="hybridMultilevel"/>
    <w:tmpl w:val="FFC48C2C"/>
    <w:lvl w:ilvl="0" w:tplc="3438A262">
      <w:start w:val="3"/>
      <w:numFmt w:val="bullet"/>
      <w:lvlText w:val="-"/>
      <w:lvlJc w:val="left"/>
      <w:pPr>
        <w:ind w:left="720" w:hanging="360"/>
      </w:pPr>
      <w:rPr>
        <w:rFonts w:ascii="Century Gothic" w:eastAsia="Times New Roman" w:hAnsi="Century Gothic"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758011AE"/>
    <w:multiLevelType w:val="hybridMultilevel"/>
    <w:tmpl w:val="C292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806E6D"/>
    <w:multiLevelType w:val="singleLevel"/>
    <w:tmpl w:val="51E091AE"/>
    <w:lvl w:ilvl="0">
      <w:start w:val="1"/>
      <w:numFmt w:val="decimal"/>
      <w:lvlText w:val="%1)"/>
      <w:lvlJc w:val="left"/>
      <w:pPr>
        <w:tabs>
          <w:tab w:val="num" w:pos="644"/>
        </w:tabs>
        <w:ind w:left="644" w:hanging="360"/>
      </w:pPr>
      <w:rPr>
        <w:rFonts w:hint="default"/>
      </w:rPr>
    </w:lvl>
  </w:abstractNum>
  <w:abstractNum w:abstractNumId="25">
    <w:nsid w:val="787A459D"/>
    <w:multiLevelType w:val="hybridMultilevel"/>
    <w:tmpl w:val="B562FDB2"/>
    <w:lvl w:ilvl="0" w:tplc="B5D08FB6">
      <w:start w:val="1"/>
      <w:numFmt w:val="upperLetter"/>
      <w:lvlText w:val="%1)"/>
      <w:legacy w:legacy="1" w:legacySpace="0" w:legacyIndent="567"/>
      <w:lvlJc w:val="left"/>
      <w:pPr>
        <w:ind w:left="927" w:hanging="567"/>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DFA31D5"/>
    <w:multiLevelType w:val="hybridMultilevel"/>
    <w:tmpl w:val="090E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0"/>
  </w:num>
  <w:num w:numId="4">
    <w:abstractNumId w:val="25"/>
  </w:num>
  <w:num w:numId="5">
    <w:abstractNumId w:val="6"/>
  </w:num>
  <w:num w:numId="6">
    <w:abstractNumId w:val="3"/>
  </w:num>
  <w:num w:numId="7">
    <w:abstractNumId w:val="14"/>
  </w:num>
  <w:num w:numId="8">
    <w:abstractNumId w:val="7"/>
  </w:num>
  <w:num w:numId="9">
    <w:abstractNumId w:val="0"/>
  </w:num>
  <w:num w:numId="10">
    <w:abstractNumId w:val="20"/>
  </w:num>
  <w:num w:numId="11">
    <w:abstractNumId w:val="2"/>
  </w:num>
  <w:num w:numId="12">
    <w:abstractNumId w:val="24"/>
  </w:num>
  <w:num w:numId="13">
    <w:abstractNumId w:val="22"/>
  </w:num>
  <w:num w:numId="14">
    <w:abstractNumId w:val="5"/>
  </w:num>
  <w:num w:numId="15">
    <w:abstractNumId w:val="17"/>
  </w:num>
  <w:num w:numId="16">
    <w:abstractNumId w:val="1"/>
  </w:num>
  <w:num w:numId="17">
    <w:abstractNumId w:val="12"/>
  </w:num>
  <w:num w:numId="18">
    <w:abstractNumId w:val="19"/>
  </w:num>
  <w:num w:numId="19">
    <w:abstractNumId w:val="9"/>
  </w:num>
  <w:num w:numId="20">
    <w:abstractNumId w:val="11"/>
  </w:num>
  <w:num w:numId="21">
    <w:abstractNumId w:val="8"/>
  </w:num>
  <w:num w:numId="22">
    <w:abstractNumId w:val="26"/>
  </w:num>
  <w:num w:numId="23">
    <w:abstractNumId w:val="21"/>
  </w:num>
  <w:num w:numId="24">
    <w:abstractNumId w:val="23"/>
  </w:num>
  <w:num w:numId="25">
    <w:abstractNumId w:val="4"/>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A4"/>
    <w:rsid w:val="00006943"/>
    <w:rsid w:val="00007DF0"/>
    <w:rsid w:val="00015DB9"/>
    <w:rsid w:val="000467A4"/>
    <w:rsid w:val="00094ACB"/>
    <w:rsid w:val="00095E48"/>
    <w:rsid w:val="000B12EA"/>
    <w:rsid w:val="000E445A"/>
    <w:rsid w:val="00142702"/>
    <w:rsid w:val="00151C61"/>
    <w:rsid w:val="001614B4"/>
    <w:rsid w:val="001672E3"/>
    <w:rsid w:val="001C4ADE"/>
    <w:rsid w:val="001D36E9"/>
    <w:rsid w:val="00267F3A"/>
    <w:rsid w:val="002D3401"/>
    <w:rsid w:val="0031248B"/>
    <w:rsid w:val="00323A28"/>
    <w:rsid w:val="00355E80"/>
    <w:rsid w:val="0036716C"/>
    <w:rsid w:val="00370BDF"/>
    <w:rsid w:val="003D1D15"/>
    <w:rsid w:val="00402774"/>
    <w:rsid w:val="0040370F"/>
    <w:rsid w:val="00433A9B"/>
    <w:rsid w:val="00435FD6"/>
    <w:rsid w:val="004777A8"/>
    <w:rsid w:val="00483692"/>
    <w:rsid w:val="004C48AC"/>
    <w:rsid w:val="004F746C"/>
    <w:rsid w:val="00501DE5"/>
    <w:rsid w:val="005134D6"/>
    <w:rsid w:val="0054697E"/>
    <w:rsid w:val="005876E4"/>
    <w:rsid w:val="005B3304"/>
    <w:rsid w:val="005D65FC"/>
    <w:rsid w:val="005E676C"/>
    <w:rsid w:val="005E6A0D"/>
    <w:rsid w:val="00605BA9"/>
    <w:rsid w:val="00643945"/>
    <w:rsid w:val="0067274D"/>
    <w:rsid w:val="006B2824"/>
    <w:rsid w:val="006B623A"/>
    <w:rsid w:val="006D7AA8"/>
    <w:rsid w:val="007175F9"/>
    <w:rsid w:val="00770156"/>
    <w:rsid w:val="00772218"/>
    <w:rsid w:val="00774BCC"/>
    <w:rsid w:val="00787577"/>
    <w:rsid w:val="007B3AD7"/>
    <w:rsid w:val="007C0B12"/>
    <w:rsid w:val="007D5470"/>
    <w:rsid w:val="007F0127"/>
    <w:rsid w:val="007F2F02"/>
    <w:rsid w:val="00811FE5"/>
    <w:rsid w:val="008145DC"/>
    <w:rsid w:val="00830876"/>
    <w:rsid w:val="008331D7"/>
    <w:rsid w:val="008373AA"/>
    <w:rsid w:val="0085742A"/>
    <w:rsid w:val="0089319E"/>
    <w:rsid w:val="008A7066"/>
    <w:rsid w:val="008B0927"/>
    <w:rsid w:val="008F3372"/>
    <w:rsid w:val="00915C90"/>
    <w:rsid w:val="0097330F"/>
    <w:rsid w:val="009C09DB"/>
    <w:rsid w:val="009F2673"/>
    <w:rsid w:val="00AA3D41"/>
    <w:rsid w:val="00AC39CD"/>
    <w:rsid w:val="00AF1AB9"/>
    <w:rsid w:val="00B75B90"/>
    <w:rsid w:val="00B96CDD"/>
    <w:rsid w:val="00BA04FE"/>
    <w:rsid w:val="00BB500B"/>
    <w:rsid w:val="00BB6536"/>
    <w:rsid w:val="00BB6A2D"/>
    <w:rsid w:val="00BF4E21"/>
    <w:rsid w:val="00BF7040"/>
    <w:rsid w:val="00C1057A"/>
    <w:rsid w:val="00C434F1"/>
    <w:rsid w:val="00C77795"/>
    <w:rsid w:val="00C84764"/>
    <w:rsid w:val="00C91E23"/>
    <w:rsid w:val="00CD5F4F"/>
    <w:rsid w:val="00CF554B"/>
    <w:rsid w:val="00DC0233"/>
    <w:rsid w:val="00DF4693"/>
    <w:rsid w:val="00DF7303"/>
    <w:rsid w:val="00E366F8"/>
    <w:rsid w:val="00E40E8A"/>
    <w:rsid w:val="00E71954"/>
    <w:rsid w:val="00E962DD"/>
    <w:rsid w:val="00EA73E0"/>
    <w:rsid w:val="00ED238A"/>
    <w:rsid w:val="00F443E2"/>
    <w:rsid w:val="00FA7AC1"/>
    <w:rsid w:val="00FB70A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A4"/>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433A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67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67A4"/>
    <w:pPr>
      <w:spacing w:after="0" w:line="240" w:lineRule="auto"/>
    </w:pPr>
    <w:rPr>
      <w:rFonts w:ascii="Calibri" w:eastAsia="Calibri" w:hAnsi="Calibri" w:cs="Times New Roman"/>
      <w:lang w:val="es-ES"/>
    </w:rPr>
  </w:style>
  <w:style w:type="character" w:styleId="Hipervnculo">
    <w:name w:val="Hyperlink"/>
    <w:rsid w:val="000467A4"/>
    <w:rPr>
      <w:color w:val="0563C1"/>
      <w:u w:val="single"/>
    </w:rPr>
  </w:style>
  <w:style w:type="character" w:customStyle="1" w:styleId="Mencinsinresolver1">
    <w:name w:val="Mención sin resolver1"/>
    <w:basedOn w:val="Fuentedeprrafopredeter"/>
    <w:uiPriority w:val="99"/>
    <w:semiHidden/>
    <w:unhideWhenUsed/>
    <w:rsid w:val="000467A4"/>
    <w:rPr>
      <w:color w:val="605E5C"/>
      <w:shd w:val="clear" w:color="auto" w:fill="E1DFDD"/>
    </w:rPr>
  </w:style>
  <w:style w:type="character" w:customStyle="1" w:styleId="Ttulo2Car">
    <w:name w:val="Título 2 Car"/>
    <w:basedOn w:val="Fuentedeprrafopredeter"/>
    <w:link w:val="Ttulo2"/>
    <w:uiPriority w:val="9"/>
    <w:rsid w:val="000467A4"/>
    <w:rPr>
      <w:rFonts w:asciiTheme="majorHAnsi" w:eastAsiaTheme="majorEastAsia" w:hAnsiTheme="majorHAnsi" w:cstheme="majorBidi"/>
      <w:color w:val="2F5496" w:themeColor="accent1" w:themeShade="BF"/>
      <w:sz w:val="26"/>
      <w:szCs w:val="26"/>
      <w:lang w:val="es-ES" w:eastAsia="es-ES_tradnl"/>
    </w:rPr>
  </w:style>
  <w:style w:type="table" w:styleId="Tablaconcuadrcula">
    <w:name w:val="Table Grid"/>
    <w:basedOn w:val="Tablanormal"/>
    <w:uiPriority w:val="39"/>
    <w:rsid w:val="000467A4"/>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0467A4"/>
    <w:pPr>
      <w:jc w:val="both"/>
    </w:pPr>
    <w:rPr>
      <w:rFonts w:ascii="Tahoma" w:hAnsi="Tahoma" w:cs="Tahoma"/>
      <w:szCs w:val="24"/>
      <w:lang w:eastAsia="es-ES"/>
    </w:rPr>
  </w:style>
  <w:style w:type="character" w:customStyle="1" w:styleId="Textoindependiente3Car">
    <w:name w:val="Texto independiente 3 Car"/>
    <w:basedOn w:val="Fuentedeprrafopredeter"/>
    <w:link w:val="Textoindependiente3"/>
    <w:rsid w:val="000467A4"/>
    <w:rPr>
      <w:rFonts w:ascii="Tahoma" w:eastAsia="Times New Roman" w:hAnsi="Tahoma" w:cs="Tahoma"/>
      <w:sz w:val="20"/>
      <w:szCs w:val="24"/>
      <w:lang w:val="es-ES" w:eastAsia="es-ES"/>
    </w:rPr>
  </w:style>
  <w:style w:type="paragraph" w:styleId="Prrafodelista">
    <w:name w:val="List Paragraph"/>
    <w:basedOn w:val="Normal"/>
    <w:uiPriority w:val="34"/>
    <w:qFormat/>
    <w:rsid w:val="00006943"/>
    <w:pPr>
      <w:ind w:left="720"/>
      <w:contextualSpacing/>
    </w:pPr>
  </w:style>
  <w:style w:type="paragraph" w:styleId="Textodeglobo">
    <w:name w:val="Balloon Text"/>
    <w:basedOn w:val="Normal"/>
    <w:link w:val="TextodegloboCar"/>
    <w:uiPriority w:val="99"/>
    <w:semiHidden/>
    <w:unhideWhenUsed/>
    <w:rsid w:val="00811F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FE5"/>
    <w:rPr>
      <w:rFonts w:ascii="Tahoma" w:eastAsia="Times New Roman" w:hAnsi="Tahoma" w:cs="Tahoma"/>
      <w:sz w:val="16"/>
      <w:szCs w:val="16"/>
      <w:lang w:val="es-ES" w:eastAsia="es-ES_tradnl"/>
    </w:rPr>
  </w:style>
  <w:style w:type="paragraph" w:styleId="Textoindependiente">
    <w:name w:val="Body Text"/>
    <w:basedOn w:val="Normal"/>
    <w:link w:val="TextoindependienteCar"/>
    <w:uiPriority w:val="99"/>
    <w:unhideWhenUsed/>
    <w:rsid w:val="00E962DD"/>
    <w:pPr>
      <w:spacing w:after="120"/>
    </w:pPr>
  </w:style>
  <w:style w:type="character" w:customStyle="1" w:styleId="TextoindependienteCar">
    <w:name w:val="Texto independiente Car"/>
    <w:basedOn w:val="Fuentedeprrafopredeter"/>
    <w:link w:val="Textoindependiente"/>
    <w:uiPriority w:val="99"/>
    <w:rsid w:val="00E962DD"/>
    <w:rPr>
      <w:rFonts w:ascii="Times New Roman" w:eastAsia="Times New Roman" w:hAnsi="Times New Roman" w:cs="Times New Roman"/>
      <w:sz w:val="20"/>
      <w:szCs w:val="20"/>
      <w:lang w:val="es-ES" w:eastAsia="es-ES_tradnl"/>
    </w:rPr>
  </w:style>
  <w:style w:type="paragraph" w:styleId="NormalWeb">
    <w:name w:val="Normal (Web)"/>
    <w:basedOn w:val="Normal"/>
    <w:rsid w:val="00E962DD"/>
    <w:pPr>
      <w:spacing w:before="100" w:beforeAutospacing="1" w:after="100" w:afterAutospacing="1"/>
    </w:pPr>
    <w:rPr>
      <w:rFonts w:ascii="Tahoma" w:hAnsi="Tahoma" w:cs="Tahoma"/>
      <w:sz w:val="26"/>
      <w:szCs w:val="26"/>
      <w:lang w:eastAsia="es-ES"/>
    </w:rPr>
  </w:style>
  <w:style w:type="character" w:customStyle="1" w:styleId="Mencinsinresolver2">
    <w:name w:val="Mención sin resolver2"/>
    <w:basedOn w:val="Fuentedeprrafopredeter"/>
    <w:uiPriority w:val="99"/>
    <w:semiHidden/>
    <w:unhideWhenUsed/>
    <w:rsid w:val="001614B4"/>
    <w:rPr>
      <w:color w:val="605E5C"/>
      <w:shd w:val="clear" w:color="auto" w:fill="E1DFDD"/>
    </w:rPr>
  </w:style>
  <w:style w:type="character" w:styleId="Hipervnculovisitado">
    <w:name w:val="FollowedHyperlink"/>
    <w:basedOn w:val="Fuentedeprrafopredeter"/>
    <w:uiPriority w:val="99"/>
    <w:semiHidden/>
    <w:unhideWhenUsed/>
    <w:rsid w:val="00BB6536"/>
    <w:rPr>
      <w:color w:val="954F72" w:themeColor="followedHyperlink"/>
      <w:u w:val="single"/>
    </w:rPr>
  </w:style>
  <w:style w:type="character" w:customStyle="1" w:styleId="Ttulo1Car">
    <w:name w:val="Título 1 Car"/>
    <w:basedOn w:val="Fuentedeprrafopredeter"/>
    <w:link w:val="Ttulo1"/>
    <w:uiPriority w:val="9"/>
    <w:rsid w:val="00433A9B"/>
    <w:rPr>
      <w:rFonts w:asciiTheme="majorHAnsi" w:eastAsiaTheme="majorEastAsia" w:hAnsiTheme="majorHAnsi" w:cstheme="majorBidi"/>
      <w:color w:val="2F5496" w:themeColor="accent1" w:themeShade="BF"/>
      <w:sz w:val="32"/>
      <w:szCs w:val="32"/>
      <w:lang w:val="es-ES" w:eastAsia="es-ES_tradnl"/>
    </w:rPr>
  </w:style>
  <w:style w:type="paragraph" w:customStyle="1" w:styleId="h3">
    <w:name w:val="h3"/>
    <w:basedOn w:val="Normal"/>
    <w:rsid w:val="00AC39CD"/>
    <w:pPr>
      <w:spacing w:before="100" w:beforeAutospacing="1" w:after="100" w:afterAutospacing="1"/>
    </w:pPr>
    <w:rPr>
      <w:sz w:val="24"/>
      <w:szCs w:val="24"/>
      <w:lang w:val="en-US" w:eastAsia="en-US"/>
    </w:rPr>
  </w:style>
  <w:style w:type="character" w:customStyle="1" w:styleId="UnresolvedMention">
    <w:name w:val="Unresolved Mention"/>
    <w:basedOn w:val="Fuentedeprrafopredeter"/>
    <w:uiPriority w:val="99"/>
    <w:semiHidden/>
    <w:unhideWhenUsed/>
    <w:rsid w:val="0089319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A4"/>
    <w:pPr>
      <w:spacing w:after="0" w:line="240" w:lineRule="auto"/>
    </w:pPr>
    <w:rPr>
      <w:rFonts w:ascii="Times New Roman" w:eastAsia="Times New Roman" w:hAnsi="Times New Roman" w:cs="Times New Roman"/>
      <w:sz w:val="20"/>
      <w:szCs w:val="20"/>
      <w:lang w:val="es-ES" w:eastAsia="es-ES_tradnl"/>
    </w:rPr>
  </w:style>
  <w:style w:type="paragraph" w:styleId="Ttulo1">
    <w:name w:val="heading 1"/>
    <w:basedOn w:val="Normal"/>
    <w:next w:val="Normal"/>
    <w:link w:val="Ttulo1Car"/>
    <w:uiPriority w:val="9"/>
    <w:qFormat/>
    <w:rsid w:val="00433A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467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467A4"/>
    <w:pPr>
      <w:spacing w:after="0" w:line="240" w:lineRule="auto"/>
    </w:pPr>
    <w:rPr>
      <w:rFonts w:ascii="Calibri" w:eastAsia="Calibri" w:hAnsi="Calibri" w:cs="Times New Roman"/>
      <w:lang w:val="es-ES"/>
    </w:rPr>
  </w:style>
  <w:style w:type="character" w:styleId="Hipervnculo">
    <w:name w:val="Hyperlink"/>
    <w:rsid w:val="000467A4"/>
    <w:rPr>
      <w:color w:val="0563C1"/>
      <w:u w:val="single"/>
    </w:rPr>
  </w:style>
  <w:style w:type="character" w:customStyle="1" w:styleId="Mencinsinresolver1">
    <w:name w:val="Mención sin resolver1"/>
    <w:basedOn w:val="Fuentedeprrafopredeter"/>
    <w:uiPriority w:val="99"/>
    <w:semiHidden/>
    <w:unhideWhenUsed/>
    <w:rsid w:val="000467A4"/>
    <w:rPr>
      <w:color w:val="605E5C"/>
      <w:shd w:val="clear" w:color="auto" w:fill="E1DFDD"/>
    </w:rPr>
  </w:style>
  <w:style w:type="character" w:customStyle="1" w:styleId="Ttulo2Car">
    <w:name w:val="Título 2 Car"/>
    <w:basedOn w:val="Fuentedeprrafopredeter"/>
    <w:link w:val="Ttulo2"/>
    <w:uiPriority w:val="9"/>
    <w:rsid w:val="000467A4"/>
    <w:rPr>
      <w:rFonts w:asciiTheme="majorHAnsi" w:eastAsiaTheme="majorEastAsia" w:hAnsiTheme="majorHAnsi" w:cstheme="majorBidi"/>
      <w:color w:val="2F5496" w:themeColor="accent1" w:themeShade="BF"/>
      <w:sz w:val="26"/>
      <w:szCs w:val="26"/>
      <w:lang w:val="es-ES" w:eastAsia="es-ES_tradnl"/>
    </w:rPr>
  </w:style>
  <w:style w:type="table" w:styleId="Tablaconcuadrcula">
    <w:name w:val="Table Grid"/>
    <w:basedOn w:val="Tablanormal"/>
    <w:uiPriority w:val="39"/>
    <w:rsid w:val="000467A4"/>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rsid w:val="000467A4"/>
    <w:pPr>
      <w:jc w:val="both"/>
    </w:pPr>
    <w:rPr>
      <w:rFonts w:ascii="Tahoma" w:hAnsi="Tahoma" w:cs="Tahoma"/>
      <w:szCs w:val="24"/>
      <w:lang w:eastAsia="es-ES"/>
    </w:rPr>
  </w:style>
  <w:style w:type="character" w:customStyle="1" w:styleId="Textoindependiente3Car">
    <w:name w:val="Texto independiente 3 Car"/>
    <w:basedOn w:val="Fuentedeprrafopredeter"/>
    <w:link w:val="Textoindependiente3"/>
    <w:rsid w:val="000467A4"/>
    <w:rPr>
      <w:rFonts w:ascii="Tahoma" w:eastAsia="Times New Roman" w:hAnsi="Tahoma" w:cs="Tahoma"/>
      <w:sz w:val="20"/>
      <w:szCs w:val="24"/>
      <w:lang w:val="es-ES" w:eastAsia="es-ES"/>
    </w:rPr>
  </w:style>
  <w:style w:type="paragraph" w:styleId="Prrafodelista">
    <w:name w:val="List Paragraph"/>
    <w:basedOn w:val="Normal"/>
    <w:uiPriority w:val="34"/>
    <w:qFormat/>
    <w:rsid w:val="00006943"/>
    <w:pPr>
      <w:ind w:left="720"/>
      <w:contextualSpacing/>
    </w:pPr>
  </w:style>
  <w:style w:type="paragraph" w:styleId="Textodeglobo">
    <w:name w:val="Balloon Text"/>
    <w:basedOn w:val="Normal"/>
    <w:link w:val="TextodegloboCar"/>
    <w:uiPriority w:val="99"/>
    <w:semiHidden/>
    <w:unhideWhenUsed/>
    <w:rsid w:val="00811F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FE5"/>
    <w:rPr>
      <w:rFonts w:ascii="Tahoma" w:eastAsia="Times New Roman" w:hAnsi="Tahoma" w:cs="Tahoma"/>
      <w:sz w:val="16"/>
      <w:szCs w:val="16"/>
      <w:lang w:val="es-ES" w:eastAsia="es-ES_tradnl"/>
    </w:rPr>
  </w:style>
  <w:style w:type="paragraph" w:styleId="Textoindependiente">
    <w:name w:val="Body Text"/>
    <w:basedOn w:val="Normal"/>
    <w:link w:val="TextoindependienteCar"/>
    <w:uiPriority w:val="99"/>
    <w:unhideWhenUsed/>
    <w:rsid w:val="00E962DD"/>
    <w:pPr>
      <w:spacing w:after="120"/>
    </w:pPr>
  </w:style>
  <w:style w:type="character" w:customStyle="1" w:styleId="TextoindependienteCar">
    <w:name w:val="Texto independiente Car"/>
    <w:basedOn w:val="Fuentedeprrafopredeter"/>
    <w:link w:val="Textoindependiente"/>
    <w:uiPriority w:val="99"/>
    <w:rsid w:val="00E962DD"/>
    <w:rPr>
      <w:rFonts w:ascii="Times New Roman" w:eastAsia="Times New Roman" w:hAnsi="Times New Roman" w:cs="Times New Roman"/>
      <w:sz w:val="20"/>
      <w:szCs w:val="20"/>
      <w:lang w:val="es-ES" w:eastAsia="es-ES_tradnl"/>
    </w:rPr>
  </w:style>
  <w:style w:type="paragraph" w:styleId="NormalWeb">
    <w:name w:val="Normal (Web)"/>
    <w:basedOn w:val="Normal"/>
    <w:rsid w:val="00E962DD"/>
    <w:pPr>
      <w:spacing w:before="100" w:beforeAutospacing="1" w:after="100" w:afterAutospacing="1"/>
    </w:pPr>
    <w:rPr>
      <w:rFonts w:ascii="Tahoma" w:hAnsi="Tahoma" w:cs="Tahoma"/>
      <w:sz w:val="26"/>
      <w:szCs w:val="26"/>
      <w:lang w:eastAsia="es-ES"/>
    </w:rPr>
  </w:style>
  <w:style w:type="character" w:customStyle="1" w:styleId="Mencinsinresolver2">
    <w:name w:val="Mención sin resolver2"/>
    <w:basedOn w:val="Fuentedeprrafopredeter"/>
    <w:uiPriority w:val="99"/>
    <w:semiHidden/>
    <w:unhideWhenUsed/>
    <w:rsid w:val="001614B4"/>
    <w:rPr>
      <w:color w:val="605E5C"/>
      <w:shd w:val="clear" w:color="auto" w:fill="E1DFDD"/>
    </w:rPr>
  </w:style>
  <w:style w:type="character" w:styleId="Hipervnculovisitado">
    <w:name w:val="FollowedHyperlink"/>
    <w:basedOn w:val="Fuentedeprrafopredeter"/>
    <w:uiPriority w:val="99"/>
    <w:semiHidden/>
    <w:unhideWhenUsed/>
    <w:rsid w:val="00BB6536"/>
    <w:rPr>
      <w:color w:val="954F72" w:themeColor="followedHyperlink"/>
      <w:u w:val="single"/>
    </w:rPr>
  </w:style>
  <w:style w:type="character" w:customStyle="1" w:styleId="Ttulo1Car">
    <w:name w:val="Título 1 Car"/>
    <w:basedOn w:val="Fuentedeprrafopredeter"/>
    <w:link w:val="Ttulo1"/>
    <w:uiPriority w:val="9"/>
    <w:rsid w:val="00433A9B"/>
    <w:rPr>
      <w:rFonts w:asciiTheme="majorHAnsi" w:eastAsiaTheme="majorEastAsia" w:hAnsiTheme="majorHAnsi" w:cstheme="majorBidi"/>
      <w:color w:val="2F5496" w:themeColor="accent1" w:themeShade="BF"/>
      <w:sz w:val="32"/>
      <w:szCs w:val="32"/>
      <w:lang w:val="es-ES" w:eastAsia="es-ES_tradnl"/>
    </w:rPr>
  </w:style>
  <w:style w:type="paragraph" w:customStyle="1" w:styleId="h3">
    <w:name w:val="h3"/>
    <w:basedOn w:val="Normal"/>
    <w:rsid w:val="00AC39CD"/>
    <w:pPr>
      <w:spacing w:before="100" w:beforeAutospacing="1" w:after="100" w:afterAutospacing="1"/>
    </w:pPr>
    <w:rPr>
      <w:sz w:val="24"/>
      <w:szCs w:val="24"/>
      <w:lang w:val="en-US" w:eastAsia="en-US"/>
    </w:rPr>
  </w:style>
  <w:style w:type="character" w:customStyle="1" w:styleId="UnresolvedMention">
    <w:name w:val="Unresolved Mention"/>
    <w:basedOn w:val="Fuentedeprrafopredeter"/>
    <w:uiPriority w:val="99"/>
    <w:semiHidden/>
    <w:unhideWhenUsed/>
    <w:rsid w:val="00893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0240">
      <w:bodyDiv w:val="1"/>
      <w:marLeft w:val="0"/>
      <w:marRight w:val="0"/>
      <w:marTop w:val="0"/>
      <w:marBottom w:val="0"/>
      <w:divBdr>
        <w:top w:val="none" w:sz="0" w:space="0" w:color="auto"/>
        <w:left w:val="none" w:sz="0" w:space="0" w:color="auto"/>
        <w:bottom w:val="none" w:sz="0" w:space="0" w:color="auto"/>
        <w:right w:val="none" w:sz="0" w:space="0" w:color="auto"/>
      </w:divBdr>
      <w:divsChild>
        <w:div w:id="830751372">
          <w:marLeft w:val="0"/>
          <w:marRight w:val="0"/>
          <w:marTop w:val="0"/>
          <w:marBottom w:val="0"/>
          <w:divBdr>
            <w:top w:val="none" w:sz="0" w:space="0" w:color="auto"/>
            <w:left w:val="none" w:sz="0" w:space="0" w:color="auto"/>
            <w:bottom w:val="none" w:sz="0" w:space="0" w:color="auto"/>
            <w:right w:val="none" w:sz="0" w:space="0" w:color="auto"/>
          </w:divBdr>
          <w:divsChild>
            <w:div w:id="409740649">
              <w:marLeft w:val="0"/>
              <w:marRight w:val="0"/>
              <w:marTop w:val="0"/>
              <w:marBottom w:val="0"/>
              <w:divBdr>
                <w:top w:val="none" w:sz="0" w:space="0" w:color="auto"/>
                <w:left w:val="none" w:sz="0" w:space="0" w:color="auto"/>
                <w:bottom w:val="none" w:sz="0" w:space="0" w:color="auto"/>
                <w:right w:val="none" w:sz="0" w:space="0" w:color="auto"/>
              </w:divBdr>
              <w:divsChild>
                <w:div w:id="22244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5106">
          <w:marLeft w:val="0"/>
          <w:marRight w:val="0"/>
          <w:marTop w:val="0"/>
          <w:marBottom w:val="0"/>
          <w:divBdr>
            <w:top w:val="single" w:sz="6" w:space="0" w:color="17A2B8"/>
            <w:left w:val="single" w:sz="6" w:space="0" w:color="17A2B8"/>
            <w:bottom w:val="single" w:sz="6" w:space="0" w:color="17A2B8"/>
            <w:right w:val="single" w:sz="6" w:space="0" w:color="17A2B8"/>
          </w:divBdr>
        </w:div>
      </w:divsChild>
    </w:div>
    <w:div w:id="117526255">
      <w:bodyDiv w:val="1"/>
      <w:marLeft w:val="0"/>
      <w:marRight w:val="0"/>
      <w:marTop w:val="0"/>
      <w:marBottom w:val="0"/>
      <w:divBdr>
        <w:top w:val="none" w:sz="0" w:space="0" w:color="auto"/>
        <w:left w:val="none" w:sz="0" w:space="0" w:color="auto"/>
        <w:bottom w:val="none" w:sz="0" w:space="0" w:color="auto"/>
        <w:right w:val="none" w:sz="0" w:space="0" w:color="auto"/>
      </w:divBdr>
    </w:div>
    <w:div w:id="254556044">
      <w:bodyDiv w:val="1"/>
      <w:marLeft w:val="0"/>
      <w:marRight w:val="0"/>
      <w:marTop w:val="0"/>
      <w:marBottom w:val="0"/>
      <w:divBdr>
        <w:top w:val="none" w:sz="0" w:space="0" w:color="auto"/>
        <w:left w:val="none" w:sz="0" w:space="0" w:color="auto"/>
        <w:bottom w:val="none" w:sz="0" w:space="0" w:color="auto"/>
        <w:right w:val="none" w:sz="0" w:space="0" w:color="auto"/>
      </w:divBdr>
    </w:div>
    <w:div w:id="407464468">
      <w:bodyDiv w:val="1"/>
      <w:marLeft w:val="0"/>
      <w:marRight w:val="0"/>
      <w:marTop w:val="0"/>
      <w:marBottom w:val="0"/>
      <w:divBdr>
        <w:top w:val="none" w:sz="0" w:space="0" w:color="auto"/>
        <w:left w:val="none" w:sz="0" w:space="0" w:color="auto"/>
        <w:bottom w:val="none" w:sz="0" w:space="0" w:color="auto"/>
        <w:right w:val="none" w:sz="0" w:space="0" w:color="auto"/>
      </w:divBdr>
    </w:div>
    <w:div w:id="421800073">
      <w:bodyDiv w:val="1"/>
      <w:marLeft w:val="0"/>
      <w:marRight w:val="0"/>
      <w:marTop w:val="0"/>
      <w:marBottom w:val="0"/>
      <w:divBdr>
        <w:top w:val="none" w:sz="0" w:space="0" w:color="auto"/>
        <w:left w:val="none" w:sz="0" w:space="0" w:color="auto"/>
        <w:bottom w:val="none" w:sz="0" w:space="0" w:color="auto"/>
        <w:right w:val="none" w:sz="0" w:space="0" w:color="auto"/>
      </w:divBdr>
    </w:div>
    <w:div w:id="1151019929">
      <w:bodyDiv w:val="1"/>
      <w:marLeft w:val="0"/>
      <w:marRight w:val="0"/>
      <w:marTop w:val="0"/>
      <w:marBottom w:val="0"/>
      <w:divBdr>
        <w:top w:val="none" w:sz="0" w:space="0" w:color="auto"/>
        <w:left w:val="none" w:sz="0" w:space="0" w:color="auto"/>
        <w:bottom w:val="none" w:sz="0" w:space="0" w:color="auto"/>
        <w:right w:val="none" w:sz="0" w:space="0" w:color="auto"/>
      </w:divBdr>
    </w:div>
    <w:div w:id="1399553108">
      <w:bodyDiv w:val="1"/>
      <w:marLeft w:val="0"/>
      <w:marRight w:val="0"/>
      <w:marTop w:val="0"/>
      <w:marBottom w:val="0"/>
      <w:divBdr>
        <w:top w:val="none" w:sz="0" w:space="0" w:color="auto"/>
        <w:left w:val="none" w:sz="0" w:space="0" w:color="auto"/>
        <w:bottom w:val="none" w:sz="0" w:space="0" w:color="auto"/>
        <w:right w:val="none" w:sz="0" w:space="0" w:color="auto"/>
      </w:divBdr>
      <w:divsChild>
        <w:div w:id="513616534">
          <w:marLeft w:val="0"/>
          <w:marRight w:val="0"/>
          <w:marTop w:val="0"/>
          <w:marBottom w:val="0"/>
          <w:divBdr>
            <w:top w:val="none" w:sz="0" w:space="0" w:color="auto"/>
            <w:left w:val="none" w:sz="0" w:space="0" w:color="auto"/>
            <w:bottom w:val="none" w:sz="0" w:space="0" w:color="auto"/>
            <w:right w:val="none" w:sz="0" w:space="0" w:color="auto"/>
          </w:divBdr>
          <w:divsChild>
            <w:div w:id="577252049">
              <w:marLeft w:val="0"/>
              <w:marRight w:val="0"/>
              <w:marTop w:val="0"/>
              <w:marBottom w:val="0"/>
              <w:divBdr>
                <w:top w:val="none" w:sz="0" w:space="0" w:color="auto"/>
                <w:left w:val="none" w:sz="0" w:space="0" w:color="auto"/>
                <w:bottom w:val="none" w:sz="0" w:space="0" w:color="auto"/>
                <w:right w:val="none" w:sz="0" w:space="0" w:color="auto"/>
              </w:divBdr>
              <w:divsChild>
                <w:div w:id="3794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6707">
          <w:marLeft w:val="0"/>
          <w:marRight w:val="0"/>
          <w:marTop w:val="0"/>
          <w:marBottom w:val="0"/>
          <w:divBdr>
            <w:top w:val="single" w:sz="6" w:space="0" w:color="17A2B8"/>
            <w:left w:val="single" w:sz="6" w:space="0" w:color="17A2B8"/>
            <w:bottom w:val="single" w:sz="6" w:space="0" w:color="17A2B8"/>
            <w:right w:val="single" w:sz="6" w:space="0" w:color="17A2B8"/>
          </w:divBdr>
        </w:div>
      </w:divsChild>
    </w:div>
    <w:div w:id="173423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rstobal.baeza@nuestrotiempo.cl" TargetMode="External"/><Relationship Id="rId13" Type="http://schemas.openxmlformats.org/officeDocument/2006/relationships/image" Target="media/image2.jpeg"/><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claudia.moyano@nuestrotiempo.cl" TargetMode="Externa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youtube.com/watch?v=pOm1azhMuY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yperlink" Target="https://www.youtube.com/watch?v=JSs9ycdiZRE" TargetMode="External"/><Relationship Id="rId10" Type="http://schemas.openxmlformats.org/officeDocument/2006/relationships/hyperlink" Target="mailto:vania.maltrain@nuestrotiempo.cl"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profefran@nuestrotiempo.cl" TargetMode="Externa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27T13:27:49.159"/>
    </inkml:context>
    <inkml:brush xml:id="br0">
      <inkml:brushProperty name="width" value="0.35" units="cm"/>
      <inkml:brushProperty name="height" value="0.35" units="cm"/>
      <inkml:brushProperty name="color" value="#FFFFFF"/>
      <inkml:brushProperty name="ignorePressure" value="1"/>
    </inkml:brush>
  </inkml:definitions>
  <inkml:trace contextRef="#ctx0" brushRef="#br0">0 19,'3'-2,"-1"0,0 0,1 1,-1-1,1 1,-1 0,1 0,0 0,0 0,-1 1,1-1,4 0,38-1,-31 2,12 0,227 1,-80 17,-139-13,67 18,-8 0,-58-15,53 21,18 3,106 6,-170-32,-12-1,57 2,301-7,-386-1,0 1,0 0,0 0,1 0,-1 1,0-1,0 0,0 1,0-1,0 1,0 0,0 0,0 0,0 0,0 0,0 0,-1 0,1 1,0-1,-1 1,3 1,-3 1,1-1,-1 1,1 0,-1-1,0 1,0 0,-1 0,1 0,-1 0,0 0,0 5,-2 39,-2 1,-2-1,-14 52,-52 137,68-227,0-1,0 1,-1-1,-1 0,0 0,0-1,-14 16,17-22,0 0,1 0,-1-1,0 1,0-1,0 0,0 0,0 0,0 0,0 0,0-1,0 1,0-1,-1 0,1 0,0 0,0 0,0 0,0-1,-1 0,1 1,0-1,0 0,0-1,-3-1,-7-4,-1 0,1-2,1 1,-12-12,13 11,-27-25,33 27,-1 1,0 0,-1 1,1-1,-1 1,0 1,-1-1,1 1,-12-4,14 5,1 0,-1 0,1 0,-1 0,1-1,0 0,0 0,1 0,-1 0,1-1,0 1,0-1,0 0,1 0,0 0,0 0,-2-6,4 10,0 0,0 0,0 0,-1 0,2 0,-1 0,0 0,0 0,0 0,0 0,1 0,-1 1,0-1,1 0,-1 0,1 0,-1 0,1 0,-1 0,1 1,0-1,-1 0,1 1,0-1,-1 0,1 1,0-1,0 1,0-1,0 1,0-1,0 1,0 0,-1-1,1 1,0 0,0 0,0 0,2 0,6-2,0 1,1 1,11 0,-14 0,159 3,-254-2,-93-3,166 0,0 0,1-1,-1 0,1-1,0-1,0 0,0-1,1-1,0 0,0 0,0-2,1 1,-11-12,-26-14,32 23,-23-18,28 20,-1 0,0 1,0 0,-1 1,-24-9,-27-14,57 26,2 0,-1 0,0 0,1 1,-2 0,1 0,0 1,-1 0,1 0,-12-1,12 3,1-1,0-1,-1 1,1-1,0 0,0 0,-8-5,-7-2,-13-4,14 6,1-1,0 0,-18-12,26 13,-1 1,0 1,0 0,-1 1,1 0,-1 1,0 0,0 1,0 1,-17-1,23 2,-5-2,0 0,1-1,-1 0,1-1,0 0,0-1,1 0,-1-1,-16-11,20 11,1 0,0 0,0 0,0-1,1 0,0 0,1-1,-1 1,1-1,-5-15,5 9</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851</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Ale</cp:lastModifiedBy>
  <cp:revision>3</cp:revision>
  <dcterms:created xsi:type="dcterms:W3CDTF">2021-05-27T13:43:00Z</dcterms:created>
  <dcterms:modified xsi:type="dcterms:W3CDTF">2021-05-27T18:04:00Z</dcterms:modified>
</cp:coreProperties>
</file>